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6A" w:rsidRDefault="00AE256A" w:rsidP="00C81D1A">
      <w:pPr>
        <w:rPr>
          <w:rFonts w:ascii="Arial" w:hAnsi="Arial" w:cs="Arial"/>
          <w:sz w:val="24"/>
          <w:szCs w:val="24"/>
        </w:rPr>
      </w:pPr>
    </w:p>
    <w:p w:rsidR="00D72743" w:rsidRDefault="00D72743" w:rsidP="00D72743">
      <w:pPr>
        <w:pBdr>
          <w:bottom w:val="single" w:sz="4" w:space="1" w:color="auto"/>
        </w:pBdr>
        <w:jc w:val="center"/>
        <w:rPr>
          <w:rFonts w:ascii="Arial" w:hAnsi="Arial" w:cs="Arial"/>
          <w:sz w:val="24"/>
          <w:szCs w:val="24"/>
        </w:rPr>
      </w:pPr>
      <w:r w:rsidRPr="00BC5A18">
        <w:rPr>
          <w:rFonts w:ascii="Times New Roman" w:hAnsi="Times New Roman" w:cs="Times New Roman"/>
          <w:b/>
          <w:sz w:val="24"/>
          <w:szCs w:val="24"/>
        </w:rPr>
        <w:t>L9. Diviser par un nombre à un chiffre</w:t>
      </w:r>
    </w:p>
    <w:p w:rsidR="00D72743" w:rsidRPr="002A67E0" w:rsidRDefault="00D72743" w:rsidP="00D72743">
      <w:pPr>
        <w:jc w:val="center"/>
        <w:rPr>
          <w:rFonts w:ascii="Arial" w:hAnsi="Arial" w:cs="Arial"/>
          <w:color w:val="FF0000"/>
          <w:sz w:val="24"/>
          <w:szCs w:val="24"/>
        </w:rPr>
      </w:pPr>
      <w:r w:rsidRPr="002A67E0">
        <w:rPr>
          <w:rFonts w:ascii="Arial" w:hAnsi="Arial" w:cs="Arial"/>
          <w:color w:val="FF0000"/>
          <w:sz w:val="24"/>
          <w:szCs w:val="24"/>
        </w:rPr>
        <w:t>CORRECTION</w:t>
      </w:r>
    </w:p>
    <w:p w:rsidR="008B4C9C" w:rsidRPr="00485814" w:rsidRDefault="008B4C9C" w:rsidP="008B4C9C">
      <w:pPr>
        <w:pStyle w:val="JeRetiensTextePuce03JeRetiens"/>
        <w:numPr>
          <w:ilvl w:val="0"/>
          <w:numId w:val="0"/>
        </w:numPr>
        <w:spacing w:after="120"/>
        <w:ind w:left="278" w:hanging="278"/>
        <w:rPr>
          <w:rFonts w:cs="Arial"/>
          <w:color w:val="000000" w:themeColor="text1"/>
        </w:rPr>
      </w:pPr>
      <w:r>
        <w:rPr>
          <w:rFonts w:cs="Arial"/>
          <w:b/>
          <w:color w:val="000000" w:themeColor="text1"/>
          <w:u w:val="single"/>
        </w:rPr>
        <w:sym w:font="Wingdings" w:char="F04B"/>
      </w:r>
      <w:r>
        <w:rPr>
          <w:rFonts w:cs="Arial"/>
          <w:b/>
          <w:color w:val="000000" w:themeColor="text1"/>
          <w:u w:val="single"/>
        </w:rPr>
        <w:t xml:space="preserve"> </w:t>
      </w:r>
      <w:r w:rsidRPr="000253CF">
        <w:rPr>
          <w:rFonts w:cs="Arial"/>
          <w:b/>
          <w:color w:val="000000" w:themeColor="text1"/>
          <w:u w:val="single"/>
        </w:rPr>
        <w:t xml:space="preserve">Exercice </w:t>
      </w:r>
      <w:r>
        <w:rPr>
          <w:rFonts w:cs="Arial"/>
          <w:b/>
          <w:color w:val="000000" w:themeColor="text1"/>
          <w:u w:val="single"/>
        </w:rPr>
        <w:t>3</w:t>
      </w:r>
      <w:r w:rsidRPr="000253CF">
        <w:rPr>
          <w:rFonts w:cs="Arial"/>
          <w:b/>
          <w:color w:val="000000" w:themeColor="text1"/>
          <w:u w:val="single"/>
        </w:rPr>
        <w:t> :</w:t>
      </w:r>
      <w:r>
        <w:rPr>
          <w:rFonts w:cs="Arial"/>
          <w:color w:val="000000" w:themeColor="text1"/>
        </w:rPr>
        <w:t xml:space="preserve"> Problème</w:t>
      </w:r>
    </w:p>
    <w:p w:rsidR="008B4C9C" w:rsidRPr="006D55B3" w:rsidRDefault="008B4C9C" w:rsidP="008B4C9C">
      <w:pPr>
        <w:pStyle w:val="JeRetiensTextePuce03JeRetiens"/>
        <w:numPr>
          <w:ilvl w:val="0"/>
          <w:numId w:val="0"/>
        </w:numPr>
        <w:spacing w:before="0"/>
        <w:ind w:left="278" w:hanging="278"/>
        <w:rPr>
          <w:rFonts w:cs="Arial"/>
          <w:color w:val="000000" w:themeColor="text1"/>
        </w:rPr>
      </w:pPr>
      <w:r w:rsidRPr="006D55B3">
        <w:rPr>
          <w:rFonts w:cs="Arial"/>
          <w:color w:val="000000" w:themeColor="text1"/>
        </w:rPr>
        <w:t>656 colis sont répartis dans</w:t>
      </w:r>
      <w:r>
        <w:rPr>
          <w:rFonts w:cs="Arial"/>
          <w:color w:val="000000" w:themeColor="text1"/>
        </w:rPr>
        <w:t xml:space="preserve"> </w:t>
      </w:r>
      <w:r w:rsidRPr="006D55B3">
        <w:rPr>
          <w:rFonts w:cs="Arial"/>
          <w:color w:val="000000" w:themeColor="text1"/>
        </w:rPr>
        <w:t>trois camions pour être envoyés.</w:t>
      </w:r>
    </w:p>
    <w:p w:rsidR="008B4C9C" w:rsidRDefault="008B4C9C" w:rsidP="008B4C9C">
      <w:pPr>
        <w:pStyle w:val="JeRetiensTextePuce03JeRetiens"/>
        <w:numPr>
          <w:ilvl w:val="0"/>
          <w:numId w:val="0"/>
        </w:numPr>
        <w:spacing w:before="0"/>
        <w:ind w:left="278" w:hanging="278"/>
        <w:rPr>
          <w:rFonts w:cs="Arial"/>
          <w:color w:val="000000" w:themeColor="text1"/>
        </w:rPr>
      </w:pPr>
      <w:r w:rsidRPr="006D55B3">
        <w:rPr>
          <w:rFonts w:cs="Arial"/>
          <w:color w:val="000000" w:themeColor="text1"/>
        </w:rPr>
        <w:t>Chaque camion va transporter:</w:t>
      </w:r>
      <w:r>
        <w:rPr>
          <w:rFonts w:cs="Arial"/>
          <w:color w:val="000000" w:themeColor="text1"/>
        </w:rPr>
        <w:t xml:space="preserve"> </w:t>
      </w:r>
      <w:r w:rsidRPr="006D55B3">
        <w:rPr>
          <w:rFonts w:cs="Arial"/>
          <w:color w:val="000000" w:themeColor="text1"/>
        </w:rPr>
        <w:t>environ 20 colis ? 200 colis ? 2 000 colis ?</w:t>
      </w:r>
    </w:p>
    <w:p w:rsidR="008B4C9C" w:rsidRPr="009837D5" w:rsidRDefault="008B4C9C" w:rsidP="008B4C9C">
      <w:pPr>
        <w:rPr>
          <w:rFonts w:ascii="Arial" w:hAnsi="Arial" w:cs="Arial"/>
          <w:color w:val="FF0000"/>
          <w:sz w:val="24"/>
          <w:szCs w:val="24"/>
        </w:rPr>
      </w:pPr>
      <w:r w:rsidRPr="009837D5">
        <w:rPr>
          <w:rFonts w:ascii="Arial" w:hAnsi="Arial" w:cs="Arial"/>
          <w:color w:val="FF0000"/>
          <w:sz w:val="24"/>
          <w:szCs w:val="24"/>
        </w:rPr>
        <w:t>Correction</w:t>
      </w:r>
    </w:p>
    <w:p w:rsidR="008B4C9C" w:rsidRPr="0036753C" w:rsidRDefault="008B4C9C" w:rsidP="008B4C9C">
      <w:pPr>
        <w:rPr>
          <w:rFonts w:ascii="Arial" w:hAnsi="Arial" w:cs="Arial"/>
          <w:spacing w:val="20"/>
          <w:sz w:val="24"/>
          <w:szCs w:val="24"/>
        </w:rPr>
      </w:pPr>
      <w:r w:rsidRPr="0036753C">
        <w:rPr>
          <w:rFonts w:ascii="Arial" w:hAnsi="Arial" w:cs="Arial"/>
          <w:spacing w:val="20"/>
          <w:sz w:val="24"/>
          <w:szCs w:val="24"/>
        </w:rPr>
        <w:t>656: 3</w:t>
      </w:r>
    </w:p>
    <w:p w:rsidR="008B4C9C" w:rsidRDefault="008B4C9C" w:rsidP="008B4C9C">
      <w:pPr>
        <w:rPr>
          <w:rFonts w:ascii="Arial" w:hAnsi="Arial" w:cs="Arial"/>
          <w:spacing w:val="20"/>
          <w:sz w:val="24"/>
          <w:szCs w:val="24"/>
        </w:rPr>
      </w:pPr>
      <w:r w:rsidRPr="0036753C">
        <w:rPr>
          <w:rFonts w:ascii="Arial" w:hAnsi="Arial" w:cs="Arial"/>
          <w:spacing w:val="20"/>
          <w:sz w:val="24"/>
          <w:szCs w:val="24"/>
        </w:rPr>
        <w:t>Chaque camion va transporter environ 200 colis.</w:t>
      </w:r>
    </w:p>
    <w:p w:rsidR="008B4C9C" w:rsidRDefault="008B4C9C" w:rsidP="008B4C9C">
      <w:pPr>
        <w:rPr>
          <w:rFonts w:ascii="Arial" w:hAnsi="Arial" w:cs="Arial"/>
          <w:spacing w:val="20"/>
          <w:sz w:val="24"/>
          <w:szCs w:val="24"/>
        </w:rPr>
      </w:pPr>
    </w:p>
    <w:p w:rsidR="008B4C9C" w:rsidRDefault="008B4C9C" w:rsidP="008B4C9C">
      <w:pPr>
        <w:rPr>
          <w:rFonts w:ascii="Arial" w:hAnsi="Arial" w:cs="Arial"/>
          <w:i/>
          <w:spacing w:val="20"/>
          <w:sz w:val="24"/>
          <w:szCs w:val="24"/>
        </w:rPr>
      </w:pPr>
    </w:p>
    <w:p w:rsidR="008B4C9C" w:rsidRDefault="008B4C9C" w:rsidP="008B4C9C">
      <w:pPr>
        <w:rPr>
          <w:rFonts w:ascii="Arial" w:hAnsi="Arial" w:cs="Arial"/>
          <w:i/>
          <w:spacing w:val="20"/>
          <w:sz w:val="24"/>
          <w:szCs w:val="24"/>
        </w:rPr>
      </w:pPr>
    </w:p>
    <w:p w:rsidR="008B4C9C" w:rsidRDefault="008B4C9C" w:rsidP="008B4C9C">
      <w:pPr>
        <w:rPr>
          <w:rFonts w:ascii="Arial" w:hAnsi="Arial" w:cs="Arial"/>
          <w:i/>
          <w:spacing w:val="20"/>
          <w:sz w:val="24"/>
          <w:szCs w:val="24"/>
        </w:rPr>
      </w:pPr>
    </w:p>
    <w:p w:rsidR="008B4C9C" w:rsidRDefault="008B4C9C" w:rsidP="008B4C9C">
      <w:pPr>
        <w:rPr>
          <w:rFonts w:ascii="Arial" w:hAnsi="Arial" w:cs="Arial"/>
          <w:i/>
          <w:spacing w:val="20"/>
          <w:sz w:val="24"/>
          <w:szCs w:val="24"/>
        </w:rPr>
      </w:pPr>
    </w:p>
    <w:p w:rsidR="008B4C9C" w:rsidRDefault="008B4C9C" w:rsidP="008B4C9C">
      <w:pPr>
        <w:rPr>
          <w:rFonts w:ascii="Arial" w:hAnsi="Arial" w:cs="Arial"/>
          <w:i/>
          <w:spacing w:val="20"/>
          <w:sz w:val="24"/>
          <w:szCs w:val="24"/>
        </w:rPr>
      </w:pPr>
    </w:p>
    <w:p w:rsidR="008B4C9C" w:rsidRPr="006D55B3" w:rsidRDefault="008B4C9C" w:rsidP="008B4C9C">
      <w:pPr>
        <w:rPr>
          <w:rFonts w:ascii="Arial" w:hAnsi="Arial" w:cs="Arial"/>
          <w:i/>
          <w:spacing w:val="20"/>
          <w:sz w:val="24"/>
          <w:szCs w:val="24"/>
        </w:rPr>
      </w:pPr>
      <w:r w:rsidRPr="006D55B3">
        <w:rPr>
          <w:rFonts w:ascii="Arial" w:hAnsi="Arial" w:cs="Arial"/>
          <w:i/>
          <w:spacing w:val="20"/>
          <w:sz w:val="24"/>
          <w:szCs w:val="24"/>
        </w:rPr>
        <w:t>Poser la division</w:t>
      </w:r>
    </w:p>
    <w:p w:rsidR="008B4C9C" w:rsidRDefault="008B4C9C" w:rsidP="008B4C9C">
      <w:pPr>
        <w:pStyle w:val="JeRetiensTextePuce03JeRetiens"/>
        <w:numPr>
          <w:ilvl w:val="0"/>
          <w:numId w:val="0"/>
        </w:numPr>
        <w:spacing w:after="120"/>
        <w:ind w:left="278" w:hanging="278"/>
        <w:rPr>
          <w:rFonts w:cs="Arial"/>
          <w:color w:val="000000" w:themeColor="text1"/>
        </w:rPr>
      </w:pPr>
      <w:r>
        <w:rPr>
          <w:rFonts w:cs="Arial"/>
          <w:b/>
          <w:color w:val="000000" w:themeColor="text1"/>
          <w:u w:val="single"/>
        </w:rPr>
        <w:sym w:font="Wingdings" w:char="F04A"/>
      </w:r>
      <w:r>
        <w:rPr>
          <w:rFonts w:cs="Arial"/>
          <w:b/>
          <w:color w:val="000000" w:themeColor="text1"/>
          <w:u w:val="single"/>
        </w:rPr>
        <w:t xml:space="preserve"> </w:t>
      </w:r>
      <w:r w:rsidRPr="000253CF">
        <w:rPr>
          <w:rFonts w:cs="Arial"/>
          <w:b/>
          <w:color w:val="000000" w:themeColor="text1"/>
          <w:u w:val="single"/>
        </w:rPr>
        <w:t xml:space="preserve">Exercice </w:t>
      </w:r>
      <w:r>
        <w:rPr>
          <w:rFonts w:cs="Arial"/>
          <w:b/>
          <w:color w:val="000000" w:themeColor="text1"/>
          <w:u w:val="single"/>
        </w:rPr>
        <w:t>4</w:t>
      </w:r>
      <w:r w:rsidRPr="000253CF">
        <w:rPr>
          <w:rFonts w:cs="Arial"/>
          <w:b/>
          <w:color w:val="000000" w:themeColor="text1"/>
          <w:u w:val="single"/>
        </w:rPr>
        <w:t> :</w:t>
      </w:r>
      <w:r>
        <w:rPr>
          <w:rFonts w:cs="Arial"/>
          <w:color w:val="000000" w:themeColor="text1"/>
        </w:rPr>
        <w:t xml:space="preserve"> </w:t>
      </w:r>
      <w:r w:rsidRPr="006D55B3">
        <w:rPr>
          <w:rFonts w:cs="Arial"/>
          <w:b/>
          <w:color w:val="000000" w:themeColor="text1"/>
        </w:rPr>
        <w:t>Vérifie</w:t>
      </w:r>
      <w:r w:rsidRPr="006D55B3">
        <w:rPr>
          <w:rFonts w:cs="Arial"/>
          <w:color w:val="000000" w:themeColor="text1"/>
        </w:rPr>
        <w:t xml:space="preserve"> les divisions et </w:t>
      </w:r>
      <w:r w:rsidRPr="006D55B3">
        <w:rPr>
          <w:rFonts w:cs="Arial"/>
          <w:b/>
          <w:color w:val="000000" w:themeColor="text1"/>
        </w:rPr>
        <w:t>repose</w:t>
      </w:r>
      <w:r w:rsidRPr="006D55B3">
        <w:rPr>
          <w:rFonts w:cs="Arial"/>
          <w:color w:val="000000" w:themeColor="text1"/>
        </w:rPr>
        <w:t xml:space="preserve"> celle(s)</w:t>
      </w:r>
      <w:r>
        <w:rPr>
          <w:rFonts w:cs="Arial"/>
          <w:color w:val="000000" w:themeColor="text1"/>
        </w:rPr>
        <w:t xml:space="preserve"> </w:t>
      </w:r>
      <w:r w:rsidRPr="006D55B3">
        <w:rPr>
          <w:rFonts w:cs="Arial"/>
          <w:color w:val="000000" w:themeColor="text1"/>
        </w:rPr>
        <w:t xml:space="preserve">qui </w:t>
      </w:r>
      <w:r>
        <w:rPr>
          <w:rFonts w:cs="Arial"/>
          <w:color w:val="000000" w:themeColor="text1"/>
        </w:rPr>
        <w:t>c</w:t>
      </w:r>
      <w:r w:rsidRPr="006D55B3">
        <w:rPr>
          <w:rFonts w:cs="Arial"/>
          <w:color w:val="000000" w:themeColor="text1"/>
        </w:rPr>
        <w:t>omporte</w:t>
      </w:r>
      <w:r>
        <w:rPr>
          <w:rFonts w:cs="Arial"/>
          <w:color w:val="000000" w:themeColor="text1"/>
        </w:rPr>
        <w:t xml:space="preserve"> (</w:t>
      </w:r>
      <w:r w:rsidRPr="006D55B3">
        <w:rPr>
          <w:rFonts w:cs="Arial"/>
          <w:color w:val="000000" w:themeColor="text1"/>
        </w:rPr>
        <w:t>nt</w:t>
      </w:r>
      <w:r>
        <w:rPr>
          <w:rFonts w:cs="Arial"/>
          <w:color w:val="000000" w:themeColor="text1"/>
        </w:rPr>
        <w:t>)</w:t>
      </w:r>
      <w:r w:rsidRPr="006D55B3">
        <w:rPr>
          <w:rFonts w:cs="Arial"/>
          <w:color w:val="000000" w:themeColor="text1"/>
        </w:rPr>
        <w:t xml:space="preserve"> des erreurs.</w:t>
      </w:r>
    </w:p>
    <w:tbl>
      <w:tblPr>
        <w:tblStyle w:val="Grilledutableau"/>
        <w:tblW w:w="0" w:type="auto"/>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8"/>
        <w:gridCol w:w="2584"/>
        <w:gridCol w:w="2618"/>
        <w:gridCol w:w="2674"/>
      </w:tblGrid>
      <w:tr w:rsidR="008B4C9C" w:rsidTr="00835F12">
        <w:tc>
          <w:tcPr>
            <w:tcW w:w="2618" w:type="dxa"/>
          </w:tcPr>
          <w:p w:rsidR="008B4C9C" w:rsidRDefault="008B4C9C" w:rsidP="00835F12">
            <w:pPr>
              <w:pStyle w:val="JeRetiensTextePuce03JeRetiens"/>
              <w:numPr>
                <w:ilvl w:val="0"/>
                <w:numId w:val="0"/>
              </w:numPr>
              <w:spacing w:after="120"/>
              <w:rPr>
                <w:rFonts w:cs="Arial"/>
                <w:color w:val="000000" w:themeColor="text1"/>
              </w:rPr>
            </w:pPr>
            <w:r>
              <w:rPr>
                <w:noProof/>
              </w:rPr>
              <w:drawing>
                <wp:inline distT="0" distB="0" distL="0" distR="0" wp14:anchorId="148017DA" wp14:editId="111FCF8E">
                  <wp:extent cx="1282647" cy="110553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786" t="32371" r="59725" b="36337"/>
                          <a:stretch/>
                        </pic:blipFill>
                        <pic:spPr bwMode="auto">
                          <a:xfrm>
                            <a:off x="0" y="0"/>
                            <a:ext cx="1291625" cy="1113273"/>
                          </a:xfrm>
                          <a:prstGeom prst="rect">
                            <a:avLst/>
                          </a:prstGeom>
                          <a:ln>
                            <a:noFill/>
                          </a:ln>
                          <a:extLst>
                            <a:ext uri="{53640926-AAD7-44D8-BBD7-CCE9431645EC}">
                              <a14:shadowObscured xmlns:a14="http://schemas.microsoft.com/office/drawing/2010/main"/>
                            </a:ext>
                          </a:extLst>
                        </pic:spPr>
                      </pic:pic>
                    </a:graphicData>
                  </a:graphic>
                </wp:inline>
              </w:drawing>
            </w:r>
          </w:p>
        </w:tc>
        <w:tc>
          <w:tcPr>
            <w:tcW w:w="2584" w:type="dxa"/>
          </w:tcPr>
          <w:p w:rsidR="008B4C9C" w:rsidRDefault="008B4C9C" w:rsidP="00835F12">
            <w:pPr>
              <w:pStyle w:val="JeRetiensTextePuce03JeRetiens"/>
              <w:numPr>
                <w:ilvl w:val="0"/>
                <w:numId w:val="0"/>
              </w:numPr>
              <w:spacing w:after="120"/>
              <w:rPr>
                <w:rFonts w:cs="Arial"/>
                <w:color w:val="000000" w:themeColor="text1"/>
              </w:rPr>
            </w:pPr>
            <w:r>
              <w:rPr>
                <w:noProof/>
              </w:rPr>
              <w:drawing>
                <wp:inline distT="0" distB="0" distL="0" distR="0" wp14:anchorId="0C6A2766" wp14:editId="5F7618FE">
                  <wp:extent cx="1151890" cy="1173732"/>
                  <wp:effectExtent l="0" t="0" r="0" b="762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5197" t="32806" r="13804" b="33943"/>
                          <a:stretch/>
                        </pic:blipFill>
                        <pic:spPr bwMode="auto">
                          <a:xfrm>
                            <a:off x="0" y="0"/>
                            <a:ext cx="1160960" cy="1182974"/>
                          </a:xfrm>
                          <a:prstGeom prst="rect">
                            <a:avLst/>
                          </a:prstGeom>
                          <a:ln>
                            <a:noFill/>
                          </a:ln>
                          <a:extLst>
                            <a:ext uri="{53640926-AAD7-44D8-BBD7-CCE9431645EC}">
                              <a14:shadowObscured xmlns:a14="http://schemas.microsoft.com/office/drawing/2010/main"/>
                            </a:ext>
                          </a:extLst>
                        </pic:spPr>
                      </pic:pic>
                    </a:graphicData>
                  </a:graphic>
                </wp:inline>
              </w:drawing>
            </w:r>
          </w:p>
        </w:tc>
        <w:tc>
          <w:tcPr>
            <w:tcW w:w="2618" w:type="dxa"/>
          </w:tcPr>
          <w:p w:rsidR="008B4C9C" w:rsidRDefault="008B4C9C" w:rsidP="00835F12">
            <w:pPr>
              <w:pStyle w:val="JeRetiensTextePuce03JeRetiens"/>
              <w:numPr>
                <w:ilvl w:val="0"/>
                <w:numId w:val="0"/>
              </w:numPr>
              <w:spacing w:after="120"/>
              <w:rPr>
                <w:rFonts w:cs="Arial"/>
                <w:color w:val="000000" w:themeColor="text1"/>
              </w:rPr>
            </w:pPr>
            <w:r>
              <w:rPr>
                <w:noProof/>
              </w:rPr>
              <w:drawing>
                <wp:inline distT="0" distB="0" distL="0" distR="0" wp14:anchorId="50A9B72B" wp14:editId="19E4BFDE">
                  <wp:extent cx="1283233" cy="1176655"/>
                  <wp:effectExtent l="0" t="0" r="0" b="444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783" t="66697" r="59714"/>
                          <a:stretch/>
                        </pic:blipFill>
                        <pic:spPr bwMode="auto">
                          <a:xfrm>
                            <a:off x="0" y="0"/>
                            <a:ext cx="1292124" cy="1184808"/>
                          </a:xfrm>
                          <a:prstGeom prst="rect">
                            <a:avLst/>
                          </a:prstGeom>
                          <a:ln>
                            <a:noFill/>
                          </a:ln>
                          <a:extLst>
                            <a:ext uri="{53640926-AAD7-44D8-BBD7-CCE9431645EC}">
                              <a14:shadowObscured xmlns:a14="http://schemas.microsoft.com/office/drawing/2010/main"/>
                            </a:ext>
                          </a:extLst>
                        </pic:spPr>
                      </pic:pic>
                    </a:graphicData>
                  </a:graphic>
                </wp:inline>
              </w:drawing>
            </w:r>
          </w:p>
        </w:tc>
        <w:tc>
          <w:tcPr>
            <w:tcW w:w="2674" w:type="dxa"/>
          </w:tcPr>
          <w:p w:rsidR="008B4C9C" w:rsidRDefault="008B4C9C" w:rsidP="00835F12">
            <w:pPr>
              <w:pStyle w:val="JeRetiensTextePuce03JeRetiens"/>
              <w:numPr>
                <w:ilvl w:val="0"/>
                <w:numId w:val="0"/>
              </w:numPr>
              <w:spacing w:after="120"/>
              <w:rPr>
                <w:rFonts w:cs="Arial"/>
                <w:color w:val="000000" w:themeColor="text1"/>
              </w:rPr>
            </w:pPr>
            <w:r>
              <w:rPr>
                <w:noProof/>
              </w:rPr>
              <w:drawing>
                <wp:inline distT="0" distB="0" distL="0" distR="0" wp14:anchorId="77A179EB" wp14:editId="08CF1726">
                  <wp:extent cx="1496549" cy="1176655"/>
                  <wp:effectExtent l="0" t="0" r="8890" b="444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5574" t="66697" r="4187"/>
                          <a:stretch/>
                        </pic:blipFill>
                        <pic:spPr bwMode="auto">
                          <a:xfrm>
                            <a:off x="0" y="0"/>
                            <a:ext cx="1506919" cy="1184808"/>
                          </a:xfrm>
                          <a:prstGeom prst="rect">
                            <a:avLst/>
                          </a:prstGeom>
                          <a:ln>
                            <a:noFill/>
                          </a:ln>
                          <a:extLst>
                            <a:ext uri="{53640926-AAD7-44D8-BBD7-CCE9431645EC}">
                              <a14:shadowObscured xmlns:a14="http://schemas.microsoft.com/office/drawing/2010/main"/>
                            </a:ext>
                          </a:extLst>
                        </pic:spPr>
                      </pic:pic>
                    </a:graphicData>
                  </a:graphic>
                </wp:inline>
              </w:drawing>
            </w:r>
          </w:p>
        </w:tc>
      </w:tr>
    </w:tbl>
    <w:p w:rsidR="008B4C9C" w:rsidRPr="009837D5" w:rsidRDefault="008B4C9C" w:rsidP="008B4C9C">
      <w:pPr>
        <w:rPr>
          <w:rFonts w:ascii="Arial" w:hAnsi="Arial" w:cs="Arial"/>
          <w:color w:val="FF0000"/>
          <w:sz w:val="24"/>
          <w:szCs w:val="24"/>
        </w:rPr>
      </w:pPr>
      <w:r w:rsidRPr="009837D5">
        <w:rPr>
          <w:rFonts w:ascii="Arial" w:hAnsi="Arial" w:cs="Arial"/>
          <w:color w:val="FF0000"/>
          <w:sz w:val="24"/>
          <w:szCs w:val="24"/>
        </w:rPr>
        <w:t>Correction</w:t>
      </w:r>
    </w:p>
    <w:p w:rsidR="008B4C9C" w:rsidRDefault="008B4C9C" w:rsidP="008B4C9C">
      <w:pPr>
        <w:rPr>
          <w:rFonts w:ascii="Arial" w:hAnsi="Arial" w:cs="Arial"/>
          <w:spacing w:val="20"/>
          <w:sz w:val="16"/>
          <w:szCs w:val="16"/>
        </w:rPr>
      </w:pPr>
      <w:r>
        <w:rPr>
          <w:noProof/>
          <w:lang w:eastAsia="fr-FR"/>
        </w:rPr>
        <w:drawing>
          <wp:inline distT="0" distB="0" distL="0" distR="0" wp14:anchorId="0BB7BA24" wp14:editId="226CA66F">
            <wp:extent cx="4352925" cy="16478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52925" cy="1647825"/>
                    </a:xfrm>
                    <a:prstGeom prst="rect">
                      <a:avLst/>
                    </a:prstGeom>
                  </pic:spPr>
                </pic:pic>
              </a:graphicData>
            </a:graphic>
          </wp:inline>
        </w:drawing>
      </w:r>
    </w:p>
    <w:p w:rsidR="008B4C9C" w:rsidRPr="009B4F35" w:rsidRDefault="008B4C9C" w:rsidP="008B4C9C">
      <w:pPr>
        <w:rPr>
          <w:rFonts w:ascii="Arial" w:hAnsi="Arial" w:cs="Arial"/>
          <w:spacing w:val="20"/>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8B4C9C" w:rsidTr="00835F12">
        <w:tc>
          <w:tcPr>
            <w:tcW w:w="5381" w:type="dxa"/>
            <w:tcBorders>
              <w:right w:val="dashed" w:sz="4" w:space="0" w:color="auto"/>
            </w:tcBorders>
          </w:tcPr>
          <w:p w:rsidR="008B4C9C" w:rsidRPr="00485814" w:rsidRDefault="008B4C9C" w:rsidP="00835F12">
            <w:pPr>
              <w:pStyle w:val="JeRetiensTextePuce03JeRetiens"/>
              <w:numPr>
                <w:ilvl w:val="0"/>
                <w:numId w:val="0"/>
              </w:numPr>
              <w:tabs>
                <w:tab w:val="clear" w:pos="280"/>
                <w:tab w:val="left" w:pos="29"/>
              </w:tabs>
              <w:spacing w:after="120"/>
              <w:rPr>
                <w:rFonts w:cs="Arial"/>
                <w:color w:val="000000" w:themeColor="text1"/>
              </w:rPr>
            </w:pPr>
            <w:r>
              <w:rPr>
                <w:rFonts w:cs="Arial"/>
                <w:b/>
                <w:color w:val="000000" w:themeColor="text1"/>
                <w:u w:val="single"/>
              </w:rPr>
              <w:sym w:font="Wingdings" w:char="F04A"/>
            </w:r>
            <w:r>
              <w:rPr>
                <w:rFonts w:cs="Arial"/>
                <w:b/>
                <w:color w:val="000000" w:themeColor="text1"/>
                <w:u w:val="single"/>
              </w:rPr>
              <w:t xml:space="preserve"> </w:t>
            </w:r>
            <w:r w:rsidRPr="000253CF">
              <w:rPr>
                <w:rFonts w:cs="Arial"/>
                <w:b/>
                <w:color w:val="000000" w:themeColor="text1"/>
                <w:u w:val="single"/>
              </w:rPr>
              <w:t xml:space="preserve">Exercice </w:t>
            </w:r>
            <w:r>
              <w:rPr>
                <w:rFonts w:cs="Arial"/>
                <w:b/>
                <w:color w:val="000000" w:themeColor="text1"/>
                <w:u w:val="single"/>
              </w:rPr>
              <w:t>5</w:t>
            </w:r>
            <w:r w:rsidRPr="000253CF">
              <w:rPr>
                <w:rFonts w:cs="Arial"/>
                <w:b/>
                <w:color w:val="000000" w:themeColor="text1"/>
                <w:u w:val="single"/>
              </w:rPr>
              <w:t> :</w:t>
            </w:r>
            <w:r>
              <w:rPr>
                <w:rFonts w:cs="Arial"/>
                <w:color w:val="000000" w:themeColor="text1"/>
              </w:rPr>
              <w:t xml:space="preserve"> Problème</w:t>
            </w:r>
          </w:p>
          <w:p w:rsidR="008B4C9C" w:rsidRDefault="008B4C9C" w:rsidP="00835F12">
            <w:pPr>
              <w:pStyle w:val="JeRetiensTextePuce03JeRetiens"/>
              <w:numPr>
                <w:ilvl w:val="0"/>
                <w:numId w:val="0"/>
              </w:numPr>
              <w:tabs>
                <w:tab w:val="clear" w:pos="280"/>
                <w:tab w:val="left" w:pos="29"/>
              </w:tabs>
              <w:spacing w:after="120"/>
              <w:rPr>
                <w:rFonts w:ascii="Times New Roman" w:hAnsi="Times New Roman" w:cs="Times New Roman"/>
                <w:spacing w:val="20"/>
                <w:sz w:val="20"/>
                <w:szCs w:val="20"/>
              </w:rPr>
            </w:pPr>
            <w:r>
              <w:rPr>
                <w:rFonts w:cs="Arial"/>
                <w:color w:val="000000" w:themeColor="text1"/>
              </w:rPr>
              <w:t>Combiens de cartons de 6 bouteilles peut-on remplir avec 94 bouteilles ? Restera-t-il des bouteilles ?</w:t>
            </w:r>
          </w:p>
        </w:tc>
        <w:tc>
          <w:tcPr>
            <w:tcW w:w="5381" w:type="dxa"/>
            <w:tcBorders>
              <w:left w:val="dashed" w:sz="4" w:space="0" w:color="auto"/>
            </w:tcBorders>
          </w:tcPr>
          <w:p w:rsidR="008B4C9C" w:rsidRPr="00485814" w:rsidRDefault="008B4C9C" w:rsidP="00835F12">
            <w:pPr>
              <w:pStyle w:val="JeRetiensTextePuce03JeRetiens"/>
              <w:numPr>
                <w:ilvl w:val="0"/>
                <w:numId w:val="0"/>
              </w:numPr>
              <w:tabs>
                <w:tab w:val="clear" w:pos="280"/>
                <w:tab w:val="left" w:pos="602"/>
              </w:tabs>
              <w:spacing w:after="120"/>
              <w:ind w:left="602"/>
              <w:rPr>
                <w:rFonts w:cs="Arial"/>
                <w:color w:val="000000" w:themeColor="text1"/>
              </w:rPr>
            </w:pPr>
            <w:r>
              <w:rPr>
                <w:rFonts w:cs="Arial"/>
                <w:b/>
                <w:color w:val="000000" w:themeColor="text1"/>
                <w:u w:val="single"/>
              </w:rPr>
              <w:sym w:font="Wingdings" w:char="F04A"/>
            </w:r>
            <w:r>
              <w:rPr>
                <w:rFonts w:cs="Arial"/>
                <w:b/>
                <w:color w:val="000000" w:themeColor="text1"/>
                <w:u w:val="single"/>
              </w:rPr>
              <w:t xml:space="preserve"> </w:t>
            </w:r>
            <w:r w:rsidRPr="000253CF">
              <w:rPr>
                <w:rFonts w:cs="Arial"/>
                <w:b/>
                <w:color w:val="000000" w:themeColor="text1"/>
                <w:u w:val="single"/>
              </w:rPr>
              <w:t xml:space="preserve">Exercice </w:t>
            </w:r>
            <w:r>
              <w:rPr>
                <w:rFonts w:cs="Arial"/>
                <w:b/>
                <w:color w:val="000000" w:themeColor="text1"/>
                <w:u w:val="single"/>
              </w:rPr>
              <w:t>6</w:t>
            </w:r>
            <w:r w:rsidRPr="000253CF">
              <w:rPr>
                <w:rFonts w:cs="Arial"/>
                <w:b/>
                <w:color w:val="000000" w:themeColor="text1"/>
                <w:u w:val="single"/>
              </w:rPr>
              <w:t> :</w:t>
            </w:r>
            <w:r>
              <w:rPr>
                <w:rFonts w:cs="Arial"/>
                <w:color w:val="000000" w:themeColor="text1"/>
              </w:rPr>
              <w:t xml:space="preserve"> Problème</w:t>
            </w:r>
          </w:p>
          <w:p w:rsidR="008B4C9C" w:rsidRPr="000F5F4C" w:rsidRDefault="008B4C9C" w:rsidP="00835F12">
            <w:pPr>
              <w:tabs>
                <w:tab w:val="left" w:pos="602"/>
              </w:tabs>
              <w:ind w:left="602"/>
              <w:rPr>
                <w:rFonts w:ascii="Arial" w:hAnsi="Arial" w:cs="Arial"/>
                <w:spacing w:val="20"/>
                <w:sz w:val="24"/>
                <w:szCs w:val="24"/>
              </w:rPr>
            </w:pPr>
            <w:r w:rsidRPr="000F5F4C">
              <w:rPr>
                <w:rFonts w:ascii="Arial" w:hAnsi="Arial" w:cs="Arial"/>
                <w:spacing w:val="20"/>
                <w:sz w:val="24"/>
                <w:szCs w:val="24"/>
              </w:rPr>
              <w:t>Combien de bouquets de 7 roses peut-on faire avec 86 roses ? restera-t-il des roses ?</w:t>
            </w:r>
          </w:p>
        </w:tc>
      </w:tr>
      <w:tr w:rsidR="008B4C9C" w:rsidRPr="00CC71D4" w:rsidTr="00835F12">
        <w:tc>
          <w:tcPr>
            <w:tcW w:w="5381" w:type="dxa"/>
            <w:tcBorders>
              <w:right w:val="dashed" w:sz="4" w:space="0" w:color="auto"/>
            </w:tcBorders>
          </w:tcPr>
          <w:p w:rsidR="008B4C9C" w:rsidRPr="00CC71D4" w:rsidRDefault="008B4C9C" w:rsidP="00835F12">
            <w:pPr>
              <w:pStyle w:val="JeRetiensTextePuce03JeRetiens"/>
              <w:numPr>
                <w:ilvl w:val="0"/>
                <w:numId w:val="0"/>
              </w:numPr>
              <w:tabs>
                <w:tab w:val="clear" w:pos="280"/>
                <w:tab w:val="left" w:pos="29"/>
              </w:tabs>
              <w:spacing w:after="120"/>
              <w:rPr>
                <w:rFonts w:cs="Arial"/>
                <w:color w:val="FF0000"/>
              </w:rPr>
            </w:pPr>
            <w:r w:rsidRPr="00CC71D4">
              <w:rPr>
                <w:rFonts w:cs="Arial"/>
                <w:color w:val="FF0000"/>
              </w:rPr>
              <w:t>Correction</w:t>
            </w:r>
          </w:p>
          <w:p w:rsidR="008B4C9C" w:rsidRPr="00CC71D4" w:rsidRDefault="008B4C9C" w:rsidP="00835F12">
            <w:pPr>
              <w:pStyle w:val="JeRetiensTextePuce03JeRetiens"/>
              <w:numPr>
                <w:ilvl w:val="0"/>
                <w:numId w:val="0"/>
              </w:numPr>
              <w:tabs>
                <w:tab w:val="left" w:pos="29"/>
              </w:tabs>
              <w:spacing w:after="120"/>
              <w:ind w:left="278" w:hanging="278"/>
              <w:rPr>
                <w:rFonts w:cs="Arial"/>
                <w:color w:val="000000" w:themeColor="text1"/>
              </w:rPr>
            </w:pPr>
            <w:r w:rsidRPr="00CC71D4">
              <w:rPr>
                <w:rFonts w:cs="Arial"/>
                <w:color w:val="000000" w:themeColor="text1"/>
              </w:rPr>
              <w:t>94: 6? quotient = 15 reste = 4</w:t>
            </w:r>
          </w:p>
          <w:p w:rsidR="008B4C9C" w:rsidRPr="00CC71D4" w:rsidRDefault="008B4C9C" w:rsidP="00835F12">
            <w:pPr>
              <w:pStyle w:val="JeRetiensTextePuce03JeRetiens"/>
              <w:numPr>
                <w:ilvl w:val="0"/>
                <w:numId w:val="0"/>
              </w:numPr>
              <w:tabs>
                <w:tab w:val="clear" w:pos="280"/>
                <w:tab w:val="left" w:pos="29"/>
              </w:tabs>
              <w:spacing w:after="120"/>
              <w:ind w:left="34"/>
              <w:rPr>
                <w:rFonts w:cs="Arial"/>
                <w:color w:val="000000" w:themeColor="text1"/>
              </w:rPr>
            </w:pPr>
            <w:r w:rsidRPr="00CC71D4">
              <w:rPr>
                <w:rFonts w:cs="Arial"/>
                <w:color w:val="000000" w:themeColor="text1"/>
              </w:rPr>
              <w:t>On peut remplir 15 cartons de 6 bouteilles avec 94</w:t>
            </w:r>
            <w:r>
              <w:rPr>
                <w:rFonts w:cs="Arial"/>
                <w:color w:val="000000" w:themeColor="text1"/>
              </w:rPr>
              <w:t xml:space="preserve"> </w:t>
            </w:r>
            <w:r w:rsidRPr="00CC71D4">
              <w:rPr>
                <w:rFonts w:cs="Arial"/>
                <w:color w:val="000000" w:themeColor="text1"/>
              </w:rPr>
              <w:t>bouteilles et il restera 4 bouteilles.</w:t>
            </w:r>
          </w:p>
        </w:tc>
        <w:tc>
          <w:tcPr>
            <w:tcW w:w="5381" w:type="dxa"/>
            <w:tcBorders>
              <w:left w:val="dashed" w:sz="4" w:space="0" w:color="auto"/>
            </w:tcBorders>
          </w:tcPr>
          <w:p w:rsidR="008B4C9C" w:rsidRDefault="008B4C9C" w:rsidP="00835F12">
            <w:pPr>
              <w:pStyle w:val="JeRetiensTextePuce03JeRetiens"/>
              <w:numPr>
                <w:ilvl w:val="0"/>
                <w:numId w:val="0"/>
              </w:numPr>
              <w:tabs>
                <w:tab w:val="clear" w:pos="280"/>
              </w:tabs>
              <w:spacing w:after="120"/>
              <w:ind w:left="607"/>
              <w:rPr>
                <w:rFonts w:cs="Arial"/>
                <w:color w:val="FF0000"/>
              </w:rPr>
            </w:pPr>
            <w:r w:rsidRPr="00CC71D4">
              <w:rPr>
                <w:rFonts w:cs="Arial"/>
                <w:color w:val="FF0000"/>
              </w:rPr>
              <w:t>Correction</w:t>
            </w:r>
          </w:p>
          <w:p w:rsidR="008B4C9C" w:rsidRDefault="008B4C9C" w:rsidP="00835F12">
            <w:pPr>
              <w:pStyle w:val="JeRetiensTextePuce03JeRetiens"/>
              <w:numPr>
                <w:ilvl w:val="0"/>
                <w:numId w:val="0"/>
              </w:numPr>
              <w:tabs>
                <w:tab w:val="clear" w:pos="280"/>
              </w:tabs>
              <w:spacing w:after="120"/>
              <w:ind w:left="607"/>
              <w:rPr>
                <w:rStyle w:val="fontstyle01"/>
                <w:rFonts w:cs="Arial"/>
                <w:color w:val="000000" w:themeColor="text1"/>
              </w:rPr>
            </w:pPr>
            <w:r w:rsidRPr="00626E30">
              <w:rPr>
                <w:rStyle w:val="fontstyle01"/>
                <w:rFonts w:ascii="Arial" w:hAnsi="Arial" w:cs="Arial"/>
                <w:color w:val="000000" w:themeColor="text1"/>
                <w:sz w:val="24"/>
                <w:szCs w:val="24"/>
              </w:rPr>
              <w:t>86: 7? quotient = 12 reste = 2</w:t>
            </w:r>
          </w:p>
          <w:p w:rsidR="008B4C9C" w:rsidRPr="00626E30" w:rsidRDefault="008B4C9C" w:rsidP="00835F12">
            <w:pPr>
              <w:pStyle w:val="JeRetiensTextePuce03JeRetiens"/>
              <w:numPr>
                <w:ilvl w:val="0"/>
                <w:numId w:val="0"/>
              </w:numPr>
              <w:tabs>
                <w:tab w:val="clear" w:pos="280"/>
              </w:tabs>
              <w:spacing w:after="120"/>
              <w:ind w:left="607"/>
              <w:rPr>
                <w:rFonts w:cs="Arial"/>
                <w:color w:val="000000" w:themeColor="text1"/>
              </w:rPr>
            </w:pPr>
            <w:r w:rsidRPr="00626E30">
              <w:rPr>
                <w:rStyle w:val="fontstyle01"/>
                <w:rFonts w:ascii="Arial" w:hAnsi="Arial" w:cs="Arial"/>
                <w:color w:val="000000" w:themeColor="text1"/>
                <w:sz w:val="24"/>
                <w:szCs w:val="24"/>
              </w:rPr>
              <w:t>On peut faire 12 bouquets de 7 roses avec 86 roses et il</w:t>
            </w:r>
            <w:r>
              <w:rPr>
                <w:rStyle w:val="fontstyle01"/>
                <w:rFonts w:cs="Arial"/>
                <w:color w:val="000000" w:themeColor="text1"/>
              </w:rPr>
              <w:t xml:space="preserve"> </w:t>
            </w:r>
            <w:r w:rsidRPr="00626E30">
              <w:rPr>
                <w:rStyle w:val="fontstyle01"/>
                <w:rFonts w:ascii="Arial" w:hAnsi="Arial" w:cs="Arial"/>
                <w:color w:val="000000" w:themeColor="text1"/>
                <w:sz w:val="24"/>
                <w:szCs w:val="24"/>
              </w:rPr>
              <w:t>restera 2 roses.</w:t>
            </w:r>
          </w:p>
          <w:p w:rsidR="008B4C9C" w:rsidRPr="00CC71D4" w:rsidRDefault="008B4C9C" w:rsidP="00835F12">
            <w:pPr>
              <w:pStyle w:val="JeRetiensTextePuce03JeRetiens"/>
              <w:numPr>
                <w:ilvl w:val="0"/>
                <w:numId w:val="0"/>
              </w:numPr>
              <w:tabs>
                <w:tab w:val="clear" w:pos="280"/>
              </w:tabs>
              <w:spacing w:after="120"/>
              <w:ind w:left="607"/>
              <w:rPr>
                <w:rFonts w:cs="Arial"/>
                <w:color w:val="FF0000"/>
              </w:rPr>
            </w:pPr>
          </w:p>
          <w:p w:rsidR="008B4C9C" w:rsidRPr="00CC71D4" w:rsidRDefault="008B4C9C" w:rsidP="00835F12">
            <w:pPr>
              <w:pStyle w:val="JeRetiensTextePuce03JeRetiens"/>
              <w:numPr>
                <w:ilvl w:val="0"/>
                <w:numId w:val="0"/>
              </w:numPr>
              <w:tabs>
                <w:tab w:val="clear" w:pos="280"/>
                <w:tab w:val="left" w:pos="602"/>
              </w:tabs>
              <w:spacing w:after="120"/>
              <w:ind w:left="602"/>
              <w:rPr>
                <w:rFonts w:cs="Arial"/>
                <w:color w:val="000000" w:themeColor="text1"/>
              </w:rPr>
            </w:pPr>
          </w:p>
        </w:tc>
      </w:tr>
    </w:tbl>
    <w:p w:rsidR="008B4C9C" w:rsidRDefault="008B4C9C" w:rsidP="008B4C9C">
      <w:pPr>
        <w:rPr>
          <w:rFonts w:ascii="Times New Roman" w:hAnsi="Times New Roman" w:cs="Times New Roman"/>
          <w:spacing w:val="20"/>
          <w:sz w:val="20"/>
          <w:szCs w:val="20"/>
        </w:rPr>
      </w:pPr>
    </w:p>
    <w:p w:rsidR="00C81D1A" w:rsidRDefault="00C81D1A" w:rsidP="00C81D1A">
      <w:pPr>
        <w:rPr>
          <w:rFonts w:ascii="Arial" w:hAnsi="Arial" w:cs="Arial"/>
          <w:sz w:val="24"/>
          <w:szCs w:val="24"/>
        </w:rPr>
      </w:pPr>
    </w:p>
    <w:p w:rsidR="00AE256A" w:rsidRDefault="00AE256A" w:rsidP="00C81D1A">
      <w:pPr>
        <w:rPr>
          <w:rFonts w:ascii="Arial" w:hAnsi="Arial" w:cs="Arial"/>
          <w:sz w:val="24"/>
          <w:szCs w:val="24"/>
        </w:rPr>
      </w:pPr>
    </w:p>
    <w:p w:rsidR="00AE256A" w:rsidRDefault="00AE256A" w:rsidP="00C81D1A">
      <w:pPr>
        <w:rPr>
          <w:rFonts w:ascii="Arial" w:hAnsi="Arial" w:cs="Arial"/>
          <w:sz w:val="24"/>
          <w:szCs w:val="24"/>
        </w:rPr>
      </w:pPr>
    </w:p>
    <w:p w:rsidR="007A205B" w:rsidRDefault="007A205B" w:rsidP="007A205B">
      <w:pPr>
        <w:widowControl w:val="0"/>
        <w:tabs>
          <w:tab w:val="left" w:pos="284"/>
        </w:tabs>
        <w:autoSpaceDE w:val="0"/>
        <w:autoSpaceDN w:val="0"/>
        <w:ind w:left="284"/>
        <w:rPr>
          <w:rFonts w:ascii="Arial" w:eastAsiaTheme="minorEastAsia" w:hAnsi="Arial" w:cs="Arial"/>
          <w:b/>
          <w:bCs/>
          <w:sz w:val="24"/>
          <w:szCs w:val="24"/>
          <w:lang w:eastAsia="fr-FR"/>
        </w:rPr>
      </w:pPr>
      <w:r>
        <w:rPr>
          <w:rFonts w:ascii="Arial" w:hAnsi="Arial" w:cs="Arial"/>
          <w:b/>
          <w:sz w:val="28"/>
          <w:szCs w:val="28"/>
        </w:rPr>
        <w:t xml:space="preserve">Conjugaison </w:t>
      </w:r>
      <w:r w:rsidRPr="00CD6A0C">
        <w:rPr>
          <w:rFonts w:ascii="Arial" w:hAnsi="Arial" w:cs="Arial"/>
          <w:b/>
          <w:sz w:val="28"/>
          <w:szCs w:val="28"/>
        </w:rPr>
        <w:t xml:space="preserve">: </w:t>
      </w:r>
      <w:r w:rsidRPr="007870B5">
        <w:rPr>
          <w:rFonts w:ascii="Arial" w:eastAsiaTheme="minorEastAsia" w:hAnsi="Arial" w:cs="Arial"/>
          <w:b/>
          <w:sz w:val="24"/>
          <w:szCs w:val="24"/>
          <w:lang w:eastAsia="fr-FR"/>
        </w:rPr>
        <w:t xml:space="preserve">L19 </w:t>
      </w:r>
      <w:r w:rsidRPr="007870B5">
        <w:rPr>
          <w:rFonts w:ascii="Arial" w:eastAsiaTheme="minorEastAsia" w:hAnsi="Arial" w:cs="Arial"/>
          <w:b/>
          <w:bCs/>
          <w:sz w:val="24"/>
          <w:szCs w:val="24"/>
          <w:lang w:eastAsia="fr-FR"/>
        </w:rPr>
        <w:t>Le passé simple des verbes en -er comme chanter et en -er  comme finir</w:t>
      </w:r>
      <w:r>
        <w:rPr>
          <w:rFonts w:ascii="Arial" w:eastAsiaTheme="minorEastAsia" w:hAnsi="Arial" w:cs="Arial"/>
          <w:b/>
          <w:bCs/>
          <w:sz w:val="24"/>
          <w:szCs w:val="24"/>
          <w:lang w:eastAsia="fr-FR"/>
        </w:rPr>
        <w:t xml:space="preserve"> </w:t>
      </w:r>
      <w:r w:rsidRPr="007870B5">
        <w:rPr>
          <w:rFonts w:ascii="Arial" w:eastAsiaTheme="minorEastAsia" w:hAnsi="Arial" w:cs="Arial"/>
          <w:b/>
          <w:bCs/>
          <w:sz w:val="24"/>
          <w:szCs w:val="24"/>
          <w:lang w:eastAsia="fr-FR"/>
        </w:rPr>
        <w:t xml:space="preserve"> à la 3</w:t>
      </w:r>
      <w:r w:rsidRPr="007870B5">
        <w:rPr>
          <w:rFonts w:ascii="Arial" w:eastAsiaTheme="minorEastAsia" w:hAnsi="Arial" w:cs="Arial"/>
          <w:b/>
          <w:bCs/>
          <w:sz w:val="24"/>
          <w:szCs w:val="24"/>
          <w:vertAlign w:val="superscript"/>
          <w:lang w:eastAsia="fr-FR"/>
        </w:rPr>
        <w:t>ème</w:t>
      </w:r>
      <w:r w:rsidRPr="007870B5">
        <w:rPr>
          <w:rFonts w:ascii="Arial" w:eastAsiaTheme="minorEastAsia" w:hAnsi="Arial" w:cs="Arial"/>
          <w:b/>
          <w:bCs/>
          <w:sz w:val="24"/>
          <w:szCs w:val="24"/>
          <w:lang w:eastAsia="fr-FR"/>
        </w:rPr>
        <w:t xml:space="preserve"> personne du singulier et du pluriel</w:t>
      </w:r>
    </w:p>
    <w:p w:rsidR="001368E0" w:rsidRDefault="001368E0" w:rsidP="001368E0">
      <w:pPr>
        <w:rPr>
          <w:b/>
          <w:bCs/>
          <w:u w:val="single"/>
        </w:rPr>
      </w:pPr>
    </w:p>
    <w:p w:rsidR="001368E0" w:rsidRPr="001820A7" w:rsidRDefault="001368E0" w:rsidP="001368E0">
      <w:r w:rsidRPr="001820A7">
        <w:rPr>
          <w:b/>
          <w:bCs/>
          <w:u w:val="single"/>
        </w:rPr>
        <w:sym w:font="Wingdings" w:char="F04B"/>
      </w:r>
      <w:r w:rsidRPr="001820A7">
        <w:rPr>
          <w:b/>
          <w:bCs/>
          <w:u w:val="single"/>
        </w:rPr>
        <w:t xml:space="preserve"> </w:t>
      </w:r>
      <w:r w:rsidRPr="001820A7">
        <w:rPr>
          <w:b/>
          <w:u w:val="single"/>
        </w:rPr>
        <w:t>Exercice 5 :</w:t>
      </w:r>
      <w:r w:rsidRPr="001820A7">
        <w:rPr>
          <w:b/>
        </w:rPr>
        <w:t xml:space="preserve"> Recopie en complétant </w:t>
      </w:r>
      <w:r w:rsidRPr="001820A7">
        <w:t xml:space="preserve"> les phrases par un verbe en -er ou en -</w:t>
      </w:r>
      <w:proofErr w:type="spellStart"/>
      <w:r w:rsidRPr="001820A7">
        <w:t>ir</w:t>
      </w:r>
      <w:proofErr w:type="spellEnd"/>
      <w:r w:rsidRPr="001820A7">
        <w:t xml:space="preserve"> au passé simple, comme dans l'exemple.</w:t>
      </w:r>
    </w:p>
    <w:p w:rsidR="001368E0" w:rsidRPr="001820A7" w:rsidRDefault="001368E0" w:rsidP="001368E0">
      <w:pPr>
        <w:ind w:left="708" w:firstLine="708"/>
      </w:pPr>
      <w:r w:rsidRPr="001820A7">
        <w:rPr>
          <w:b/>
          <w:i/>
          <w:color w:val="7030A0"/>
          <w:u w:val="single"/>
        </w:rPr>
        <w:t>Ex :</w:t>
      </w:r>
      <w:r w:rsidRPr="001820A7">
        <w:t xml:space="preserve"> Il lisait tranquillement lorsque la porte </w:t>
      </w:r>
      <w:r w:rsidRPr="001820A7">
        <w:rPr>
          <w:b/>
        </w:rPr>
        <w:t>claqua</w:t>
      </w:r>
      <w:r w:rsidRPr="001820A7">
        <w:t>.</w:t>
      </w:r>
    </w:p>
    <w:p w:rsidR="001368E0" w:rsidRPr="00D46B3E" w:rsidRDefault="001368E0" w:rsidP="001368E0">
      <w:pPr>
        <w:pBdr>
          <w:top w:val="single" w:sz="18" w:space="1" w:color="FF0000"/>
          <w:left w:val="single" w:sz="18" w:space="4" w:color="FF0000"/>
          <w:bottom w:val="single" w:sz="18" w:space="1" w:color="FF0000"/>
          <w:right w:val="single" w:sz="18" w:space="4" w:color="FF0000"/>
        </w:pBdr>
        <w:rPr>
          <w:rFonts w:ascii="Arial" w:hAnsi="Arial" w:cs="Arial"/>
        </w:rPr>
      </w:pPr>
      <w:r w:rsidRPr="00D46B3E">
        <w:rPr>
          <w:rFonts w:ascii="Arial" w:hAnsi="Arial" w:cs="Arial"/>
          <w:color w:val="FF0000"/>
        </w:rPr>
        <w:t>Remarque :</w:t>
      </w:r>
      <w:r w:rsidRPr="00D46B3E">
        <w:rPr>
          <w:rFonts w:ascii="Arial" w:hAnsi="Arial" w:cs="Arial"/>
        </w:rPr>
        <w:t xml:space="preserve"> Le passé simple s'emploie pour exprimer une action soudaine, inattendue.</w:t>
      </w:r>
    </w:p>
    <w:p w:rsidR="001368E0" w:rsidRPr="001820A7" w:rsidRDefault="001368E0" w:rsidP="001368E0">
      <w:r w:rsidRPr="001820A7">
        <w:t>a. Je marchais depuis une heure lorsque des randonneurs ... .</w:t>
      </w:r>
    </w:p>
    <w:p w:rsidR="001368E0" w:rsidRPr="001820A7" w:rsidRDefault="001368E0" w:rsidP="001368E0">
      <w:r w:rsidRPr="001820A7">
        <w:t>b. Nous terminions de diner quand on ... .</w:t>
      </w:r>
    </w:p>
    <w:p w:rsidR="001368E0" w:rsidRPr="001820A7" w:rsidRDefault="001368E0" w:rsidP="001368E0">
      <w:r w:rsidRPr="001820A7">
        <w:t>c. Sarah dormait paisiblement lorsque ses amis ... .</w:t>
      </w:r>
    </w:p>
    <w:p w:rsidR="001368E0" w:rsidRPr="001820A7" w:rsidRDefault="001368E0" w:rsidP="001368E0">
      <w:r w:rsidRPr="001820A7">
        <w:t>d. Tu traversais la route quand un chien ... .</w:t>
      </w:r>
    </w:p>
    <w:p w:rsidR="001368E0" w:rsidRPr="001820A7" w:rsidRDefault="001368E0" w:rsidP="001368E0">
      <w:r w:rsidRPr="001820A7">
        <w:t>e. Les élèves entraient dans la classe lorsque la sonnerie ... .</w:t>
      </w:r>
    </w:p>
    <w:p w:rsidR="001368E0" w:rsidRDefault="001368E0" w:rsidP="001368E0">
      <w:pPr>
        <w:rPr>
          <w:rFonts w:ascii="Arial" w:hAnsi="Arial" w:cs="Arial"/>
          <w:color w:val="FF0000"/>
        </w:rPr>
      </w:pPr>
    </w:p>
    <w:p w:rsidR="001368E0" w:rsidRDefault="001368E0" w:rsidP="001368E0">
      <w:pPr>
        <w:rPr>
          <w:rFonts w:ascii="Arial" w:hAnsi="Arial" w:cs="Arial"/>
        </w:rPr>
      </w:pPr>
      <w:r w:rsidRPr="00575FB3">
        <w:rPr>
          <w:rFonts w:ascii="Arial" w:hAnsi="Arial" w:cs="Arial"/>
          <w:color w:val="FF0000"/>
        </w:rPr>
        <w:t>Correction</w:t>
      </w:r>
      <w:r>
        <w:rPr>
          <w:rFonts w:ascii="Arial" w:hAnsi="Arial" w:cs="Arial"/>
        </w:rPr>
        <w:t xml:space="preserve"> </w:t>
      </w:r>
    </w:p>
    <w:p w:rsidR="001368E0" w:rsidRPr="00D46B3E" w:rsidRDefault="001368E0" w:rsidP="001368E0">
      <w:pPr>
        <w:pBdr>
          <w:top w:val="single" w:sz="18" w:space="1" w:color="FF0000"/>
          <w:left w:val="single" w:sz="18" w:space="4" w:color="FF0000"/>
          <w:bottom w:val="single" w:sz="18" w:space="1" w:color="FF0000"/>
          <w:right w:val="single" w:sz="18" w:space="4" w:color="FF0000"/>
        </w:pBdr>
        <w:rPr>
          <w:rFonts w:ascii="Arial" w:hAnsi="Arial" w:cs="Arial"/>
        </w:rPr>
      </w:pPr>
      <w:r w:rsidRPr="00D46B3E">
        <w:rPr>
          <w:rFonts w:ascii="Arial" w:hAnsi="Arial" w:cs="Arial"/>
          <w:color w:val="FF0000"/>
        </w:rPr>
        <w:t>Remarque :</w:t>
      </w:r>
      <w:r w:rsidRPr="00D46B3E">
        <w:rPr>
          <w:rFonts w:ascii="Arial" w:hAnsi="Arial" w:cs="Arial"/>
        </w:rPr>
        <w:t xml:space="preserve"> Cet exercice permet aux élèves de réfléchir sur l’utilisation des deux temps du passé dans une même phrase : on utilise l’imparfait pour faire une description ou parler d’une action qui dure, et le passé simple pour exprimer une action courte, soudaine.</w:t>
      </w:r>
    </w:p>
    <w:p w:rsidR="001368E0" w:rsidRPr="00D46B3E" w:rsidRDefault="001368E0" w:rsidP="001368E0">
      <w:pPr>
        <w:rPr>
          <w:rFonts w:ascii="Arial" w:hAnsi="Arial" w:cs="Arial"/>
        </w:rPr>
      </w:pPr>
      <w:r w:rsidRPr="00D46B3E">
        <w:rPr>
          <w:rFonts w:ascii="Arial" w:hAnsi="Arial" w:cs="Arial"/>
        </w:rPr>
        <w:t>À titre d’exemple :</w:t>
      </w:r>
    </w:p>
    <w:p w:rsidR="001368E0" w:rsidRDefault="001368E0" w:rsidP="001368E0">
      <w:pPr>
        <w:spacing w:line="360" w:lineRule="auto"/>
        <w:rPr>
          <w:rFonts w:ascii="Arial" w:hAnsi="Arial" w:cs="Arial"/>
        </w:rPr>
      </w:pPr>
      <w:r w:rsidRPr="00D46B3E">
        <w:rPr>
          <w:rFonts w:ascii="Arial" w:hAnsi="Arial" w:cs="Arial"/>
        </w:rPr>
        <w:t xml:space="preserve">a. Je marchais depuis une heure lorsque </w:t>
      </w:r>
      <w:r w:rsidRPr="00D46B3E">
        <w:rPr>
          <w:rFonts w:ascii="Arial" w:hAnsi="Arial" w:cs="Arial"/>
          <w:color w:val="0070C0"/>
        </w:rPr>
        <w:t xml:space="preserve">des randonneurs </w:t>
      </w:r>
      <w:r w:rsidRPr="00D46B3E">
        <w:rPr>
          <w:rFonts w:ascii="Arial" w:hAnsi="Arial" w:cs="Arial"/>
        </w:rPr>
        <w:t xml:space="preserve">me </w:t>
      </w:r>
      <w:r w:rsidRPr="00D46B3E">
        <w:rPr>
          <w:rFonts w:ascii="Arial" w:hAnsi="Arial" w:cs="Arial"/>
          <w:color w:val="FF0000"/>
        </w:rPr>
        <w:t>croisèrent</w:t>
      </w:r>
      <w:r w:rsidRPr="00D46B3E">
        <w:rPr>
          <w:rFonts w:ascii="Arial" w:hAnsi="Arial" w:cs="Arial"/>
        </w:rPr>
        <w:t>.</w:t>
      </w:r>
    </w:p>
    <w:p w:rsidR="001368E0" w:rsidRDefault="001368E0" w:rsidP="001368E0">
      <w:pPr>
        <w:spacing w:line="360" w:lineRule="auto"/>
        <w:rPr>
          <w:rFonts w:ascii="Arial" w:hAnsi="Arial" w:cs="Arial"/>
        </w:rPr>
      </w:pPr>
      <w:r w:rsidRPr="00D46B3E">
        <w:rPr>
          <w:rFonts w:ascii="Arial" w:hAnsi="Arial" w:cs="Arial"/>
        </w:rPr>
        <w:t xml:space="preserve">b. Nous terminions de diner quand </w:t>
      </w:r>
      <w:r w:rsidRPr="00D46B3E">
        <w:rPr>
          <w:rFonts w:ascii="Arial" w:hAnsi="Arial" w:cs="Arial"/>
          <w:color w:val="0070C0"/>
        </w:rPr>
        <w:t>on</w:t>
      </w:r>
      <w:r>
        <w:rPr>
          <w:rFonts w:ascii="Arial" w:hAnsi="Arial" w:cs="Arial"/>
        </w:rPr>
        <w:t xml:space="preserve"> </w:t>
      </w:r>
      <w:r w:rsidRPr="00D46B3E">
        <w:rPr>
          <w:rFonts w:ascii="Arial" w:hAnsi="Arial" w:cs="Arial"/>
          <w:color w:val="FF0000"/>
        </w:rPr>
        <w:t>sonna</w:t>
      </w:r>
      <w:r w:rsidRPr="00D46B3E">
        <w:rPr>
          <w:rFonts w:ascii="Arial" w:hAnsi="Arial" w:cs="Arial"/>
        </w:rPr>
        <w:t xml:space="preserve"> à la porte.</w:t>
      </w:r>
    </w:p>
    <w:p w:rsidR="001368E0" w:rsidRDefault="001368E0" w:rsidP="001368E0">
      <w:pPr>
        <w:spacing w:line="360" w:lineRule="auto"/>
        <w:rPr>
          <w:rFonts w:ascii="Arial" w:hAnsi="Arial" w:cs="Arial"/>
        </w:rPr>
      </w:pPr>
      <w:r w:rsidRPr="00D46B3E">
        <w:rPr>
          <w:rFonts w:ascii="Arial" w:hAnsi="Arial" w:cs="Arial"/>
        </w:rPr>
        <w:t>c. Sarah dormait paisiblement lorsque</w:t>
      </w:r>
      <w:r>
        <w:rPr>
          <w:rFonts w:ascii="Arial" w:hAnsi="Arial" w:cs="Arial"/>
        </w:rPr>
        <w:t xml:space="preserve"> </w:t>
      </w:r>
      <w:r w:rsidRPr="00D46B3E">
        <w:rPr>
          <w:rFonts w:ascii="Arial" w:hAnsi="Arial" w:cs="Arial"/>
          <w:color w:val="0070C0"/>
        </w:rPr>
        <w:t xml:space="preserve">ses amis </w:t>
      </w:r>
      <w:r w:rsidRPr="00D46B3E">
        <w:rPr>
          <w:rFonts w:ascii="Arial" w:hAnsi="Arial" w:cs="Arial"/>
          <w:color w:val="FF0000"/>
        </w:rPr>
        <w:t>arrivèrent</w:t>
      </w:r>
      <w:r w:rsidRPr="00D46B3E">
        <w:rPr>
          <w:rFonts w:ascii="Arial" w:hAnsi="Arial" w:cs="Arial"/>
        </w:rPr>
        <w:t xml:space="preserve">. </w:t>
      </w:r>
    </w:p>
    <w:p w:rsidR="001368E0" w:rsidRDefault="001368E0" w:rsidP="001368E0">
      <w:pPr>
        <w:spacing w:line="360" w:lineRule="auto"/>
        <w:rPr>
          <w:rFonts w:ascii="Arial" w:hAnsi="Arial" w:cs="Arial"/>
        </w:rPr>
      </w:pPr>
      <w:r w:rsidRPr="00D46B3E">
        <w:rPr>
          <w:rFonts w:ascii="Arial" w:hAnsi="Arial" w:cs="Arial"/>
        </w:rPr>
        <w:t xml:space="preserve">d. Tu traversais la route quand </w:t>
      </w:r>
      <w:r w:rsidRPr="00D46B3E">
        <w:rPr>
          <w:rFonts w:ascii="Arial" w:hAnsi="Arial" w:cs="Arial"/>
          <w:color w:val="0070C0"/>
        </w:rPr>
        <w:t xml:space="preserve">un chien </w:t>
      </w:r>
      <w:r w:rsidRPr="00D46B3E">
        <w:rPr>
          <w:rFonts w:ascii="Arial" w:hAnsi="Arial" w:cs="Arial"/>
          <w:color w:val="FF0000"/>
        </w:rPr>
        <w:t xml:space="preserve">surgit </w:t>
      </w:r>
      <w:r w:rsidRPr="00D46B3E">
        <w:rPr>
          <w:rFonts w:ascii="Arial" w:hAnsi="Arial" w:cs="Arial"/>
        </w:rPr>
        <w:t xml:space="preserve">devant toi. </w:t>
      </w:r>
    </w:p>
    <w:p w:rsidR="001368E0" w:rsidRDefault="001368E0" w:rsidP="001368E0">
      <w:pPr>
        <w:spacing w:line="360" w:lineRule="auto"/>
        <w:rPr>
          <w:rFonts w:ascii="Arial" w:hAnsi="Arial" w:cs="Arial"/>
        </w:rPr>
      </w:pPr>
      <w:r w:rsidRPr="00D46B3E">
        <w:rPr>
          <w:rFonts w:ascii="Arial" w:hAnsi="Arial" w:cs="Arial"/>
        </w:rPr>
        <w:t>e. Les élèves entraient dans la</w:t>
      </w:r>
      <w:r>
        <w:rPr>
          <w:rFonts w:ascii="Arial" w:hAnsi="Arial" w:cs="Arial"/>
        </w:rPr>
        <w:t xml:space="preserve"> </w:t>
      </w:r>
      <w:r w:rsidRPr="00D46B3E">
        <w:rPr>
          <w:rFonts w:ascii="Arial" w:hAnsi="Arial" w:cs="Arial"/>
        </w:rPr>
        <w:t xml:space="preserve">classe lorsque </w:t>
      </w:r>
      <w:r w:rsidRPr="00D46B3E">
        <w:rPr>
          <w:rFonts w:ascii="Arial" w:hAnsi="Arial" w:cs="Arial"/>
          <w:color w:val="0070C0"/>
        </w:rPr>
        <w:t xml:space="preserve">la sonnerie </w:t>
      </w:r>
      <w:r w:rsidRPr="00D46B3E">
        <w:rPr>
          <w:rFonts w:ascii="Arial" w:hAnsi="Arial" w:cs="Arial"/>
          <w:color w:val="FF0000"/>
        </w:rPr>
        <w:t>retentit</w:t>
      </w:r>
      <w:r w:rsidRPr="00D46B3E">
        <w:rPr>
          <w:rFonts w:ascii="Arial" w:hAnsi="Arial" w:cs="Arial"/>
        </w:rPr>
        <w:t>.</w:t>
      </w:r>
    </w:p>
    <w:p w:rsidR="001368E0" w:rsidRDefault="001368E0" w:rsidP="001368E0">
      <w:pPr>
        <w:rPr>
          <w:rFonts w:ascii="Arial" w:hAnsi="Arial" w:cs="Arial"/>
        </w:rPr>
      </w:pPr>
    </w:p>
    <w:p w:rsidR="001368E0" w:rsidRPr="00D46B3E" w:rsidRDefault="001368E0" w:rsidP="001368E0">
      <w:r w:rsidRPr="00D46B3E">
        <w:rPr>
          <w:b/>
          <w:bCs/>
          <w:u w:val="single"/>
        </w:rPr>
        <w:sym w:font="Wingdings" w:char="F04B"/>
      </w:r>
      <w:r w:rsidRPr="00D46B3E">
        <w:rPr>
          <w:b/>
          <w:bCs/>
          <w:u w:val="single"/>
        </w:rPr>
        <w:t xml:space="preserve"> </w:t>
      </w:r>
      <w:r w:rsidRPr="00D46B3E">
        <w:rPr>
          <w:b/>
          <w:u w:val="single"/>
        </w:rPr>
        <w:t>Exercice 6 :</w:t>
      </w:r>
      <w:r w:rsidRPr="00D46B3E">
        <w:rPr>
          <w:b/>
        </w:rPr>
        <w:t xml:space="preserve"> Recopie </w:t>
      </w:r>
      <w:r w:rsidRPr="00D46B3E">
        <w:t xml:space="preserve">le texte en utilisant les sujets entre parenthèses. </w:t>
      </w:r>
      <w:r w:rsidRPr="00D46B3E">
        <w:rPr>
          <w:b/>
        </w:rPr>
        <w:t>N'oublie</w:t>
      </w:r>
      <w:r w:rsidRPr="00D46B3E">
        <w:t xml:space="preserve"> pas d'accorder les verbes.</w:t>
      </w:r>
    </w:p>
    <w:p w:rsidR="001368E0" w:rsidRPr="00D46B3E" w:rsidRDefault="001368E0" w:rsidP="001368E0">
      <w:r w:rsidRPr="00D46B3E">
        <w:t xml:space="preserve">Ce jour-là, ma tante (mes tantes) décida de s'occuper du jardin. Elle (Elles) finit rapidement son petit déjeuner, se munit de gants et quitta la cuisine. Lorsqu'elle (elles) arriva dans le potager, un oiseau (des oiseaux) s'envola et se posa dans le cerisier. </w:t>
      </w:r>
      <w:r>
        <w:t xml:space="preserve"> </w:t>
      </w:r>
      <w:r w:rsidRPr="00D46B3E">
        <w:t>Ma tante (Mes tantes) commença à cueillir les haricots.</w:t>
      </w:r>
    </w:p>
    <w:p w:rsidR="001368E0" w:rsidRDefault="001368E0" w:rsidP="001368E0">
      <w:pPr>
        <w:rPr>
          <w:rFonts w:ascii="Arial" w:hAnsi="Arial" w:cs="Arial"/>
        </w:rPr>
      </w:pPr>
      <w:r w:rsidRPr="00575FB3">
        <w:rPr>
          <w:rFonts w:ascii="Arial" w:hAnsi="Arial" w:cs="Arial"/>
          <w:color w:val="FF0000"/>
        </w:rPr>
        <w:t>Correction</w:t>
      </w:r>
      <w:r>
        <w:rPr>
          <w:rFonts w:ascii="Arial" w:hAnsi="Arial" w:cs="Arial"/>
        </w:rPr>
        <w:t xml:space="preserve"> </w:t>
      </w:r>
    </w:p>
    <w:p w:rsidR="001368E0" w:rsidRPr="00D46B3E" w:rsidRDefault="001368E0" w:rsidP="001368E0">
      <w:pPr>
        <w:spacing w:line="360" w:lineRule="auto"/>
        <w:rPr>
          <w:rFonts w:ascii="Arial" w:hAnsi="Arial" w:cs="Arial"/>
          <w:bCs/>
        </w:rPr>
      </w:pPr>
      <w:r w:rsidRPr="00D46B3E">
        <w:rPr>
          <w:rFonts w:ascii="Arial" w:hAnsi="Arial" w:cs="Arial"/>
          <w:bCs/>
        </w:rPr>
        <w:t xml:space="preserve">Ce jour-là, </w:t>
      </w:r>
      <w:r w:rsidRPr="00D46B3E">
        <w:rPr>
          <w:rFonts w:ascii="Arial" w:hAnsi="Arial" w:cs="Arial"/>
          <w:bCs/>
          <w:color w:val="0070C0"/>
        </w:rPr>
        <w:t xml:space="preserve">mes tantes </w:t>
      </w:r>
      <w:r w:rsidRPr="00D46B3E">
        <w:rPr>
          <w:rFonts w:ascii="Arial" w:hAnsi="Arial" w:cs="Arial"/>
          <w:bCs/>
          <w:color w:val="FF0000"/>
        </w:rPr>
        <w:t>décidèrent</w:t>
      </w:r>
      <w:r w:rsidRPr="00D46B3E">
        <w:rPr>
          <w:rFonts w:ascii="Arial" w:hAnsi="Arial" w:cs="Arial"/>
          <w:bCs/>
        </w:rPr>
        <w:t xml:space="preserve"> de s’occuper du jardin.</w:t>
      </w:r>
      <w:r>
        <w:rPr>
          <w:rFonts w:ascii="Arial" w:hAnsi="Arial" w:cs="Arial"/>
          <w:bCs/>
        </w:rPr>
        <w:t xml:space="preserve"> </w:t>
      </w:r>
      <w:r w:rsidRPr="00D46B3E">
        <w:rPr>
          <w:rFonts w:ascii="Arial" w:hAnsi="Arial" w:cs="Arial"/>
          <w:bCs/>
          <w:color w:val="0070C0"/>
        </w:rPr>
        <w:t>Elles</w:t>
      </w:r>
      <w:r w:rsidRPr="00D46B3E">
        <w:rPr>
          <w:rFonts w:ascii="Arial" w:hAnsi="Arial" w:cs="Arial"/>
          <w:bCs/>
        </w:rPr>
        <w:t xml:space="preserve"> </w:t>
      </w:r>
      <w:r w:rsidRPr="00D46B3E">
        <w:rPr>
          <w:rFonts w:ascii="Arial" w:hAnsi="Arial" w:cs="Arial"/>
          <w:bCs/>
          <w:color w:val="FF0000"/>
        </w:rPr>
        <w:t>finirent</w:t>
      </w:r>
      <w:r w:rsidRPr="00D46B3E">
        <w:rPr>
          <w:rFonts w:ascii="Arial" w:hAnsi="Arial" w:cs="Arial"/>
          <w:bCs/>
        </w:rPr>
        <w:t xml:space="preserve"> rapidement leur petit déjeuner, </w:t>
      </w:r>
      <w:r w:rsidRPr="00D46B3E">
        <w:rPr>
          <w:rFonts w:ascii="Arial" w:hAnsi="Arial" w:cs="Arial"/>
          <w:bCs/>
          <w:color w:val="FF0000"/>
        </w:rPr>
        <w:t xml:space="preserve">se munirent </w:t>
      </w:r>
      <w:r w:rsidRPr="00D46B3E">
        <w:rPr>
          <w:rFonts w:ascii="Arial" w:hAnsi="Arial" w:cs="Arial"/>
          <w:bCs/>
        </w:rPr>
        <w:t xml:space="preserve">de gants et </w:t>
      </w:r>
      <w:r w:rsidRPr="00D46B3E">
        <w:rPr>
          <w:rFonts w:ascii="Arial" w:hAnsi="Arial" w:cs="Arial"/>
          <w:bCs/>
          <w:color w:val="FF0000"/>
        </w:rPr>
        <w:t>quittèrent</w:t>
      </w:r>
      <w:r w:rsidRPr="00D46B3E">
        <w:rPr>
          <w:rFonts w:ascii="Arial" w:hAnsi="Arial" w:cs="Arial"/>
          <w:bCs/>
        </w:rPr>
        <w:t xml:space="preserve"> la cuisine. Lorsqu’</w:t>
      </w:r>
      <w:r w:rsidRPr="00D46B3E">
        <w:rPr>
          <w:rFonts w:ascii="Arial" w:hAnsi="Arial" w:cs="Arial"/>
          <w:bCs/>
          <w:color w:val="0070C0"/>
        </w:rPr>
        <w:t xml:space="preserve">elles </w:t>
      </w:r>
      <w:r w:rsidRPr="00D46B3E">
        <w:rPr>
          <w:rFonts w:ascii="Arial" w:hAnsi="Arial" w:cs="Arial"/>
          <w:bCs/>
          <w:color w:val="FF0000"/>
        </w:rPr>
        <w:t>arrivèrent</w:t>
      </w:r>
      <w:r>
        <w:rPr>
          <w:rFonts w:ascii="Arial" w:hAnsi="Arial" w:cs="Arial"/>
          <w:bCs/>
        </w:rPr>
        <w:t xml:space="preserve"> </w:t>
      </w:r>
      <w:r w:rsidRPr="00D46B3E">
        <w:rPr>
          <w:rFonts w:ascii="Arial" w:hAnsi="Arial" w:cs="Arial"/>
          <w:bCs/>
        </w:rPr>
        <w:t xml:space="preserve">dans le potager, </w:t>
      </w:r>
      <w:r w:rsidRPr="00D46B3E">
        <w:rPr>
          <w:rFonts w:ascii="Arial" w:hAnsi="Arial" w:cs="Arial"/>
          <w:bCs/>
          <w:color w:val="0070C0"/>
        </w:rPr>
        <w:t xml:space="preserve">des oiseaux </w:t>
      </w:r>
      <w:r w:rsidRPr="00D46B3E">
        <w:rPr>
          <w:rFonts w:ascii="Arial" w:hAnsi="Arial" w:cs="Arial"/>
          <w:bCs/>
          <w:color w:val="FF0000"/>
        </w:rPr>
        <w:t>s’envolèrent</w:t>
      </w:r>
      <w:r w:rsidRPr="00D46B3E">
        <w:rPr>
          <w:rFonts w:ascii="Arial" w:hAnsi="Arial" w:cs="Arial"/>
          <w:bCs/>
        </w:rPr>
        <w:t xml:space="preserve"> et se posèrent</w:t>
      </w:r>
      <w:r>
        <w:rPr>
          <w:rFonts w:ascii="Arial" w:hAnsi="Arial" w:cs="Arial"/>
          <w:bCs/>
        </w:rPr>
        <w:t xml:space="preserve"> </w:t>
      </w:r>
      <w:r w:rsidRPr="00D46B3E">
        <w:rPr>
          <w:rFonts w:ascii="Arial" w:hAnsi="Arial" w:cs="Arial"/>
          <w:bCs/>
        </w:rPr>
        <w:t xml:space="preserve">dans le cerisier. </w:t>
      </w:r>
      <w:r w:rsidRPr="00D46B3E">
        <w:rPr>
          <w:rFonts w:ascii="Arial" w:hAnsi="Arial" w:cs="Arial"/>
          <w:bCs/>
          <w:color w:val="0070C0"/>
        </w:rPr>
        <w:t xml:space="preserve">Mes tantes </w:t>
      </w:r>
      <w:r w:rsidRPr="00D46B3E">
        <w:rPr>
          <w:rFonts w:ascii="Arial" w:hAnsi="Arial" w:cs="Arial"/>
          <w:bCs/>
          <w:color w:val="FF0000"/>
        </w:rPr>
        <w:t>commencèrent</w:t>
      </w:r>
      <w:r w:rsidRPr="00D46B3E">
        <w:rPr>
          <w:rFonts w:ascii="Arial" w:hAnsi="Arial" w:cs="Arial"/>
          <w:bCs/>
        </w:rPr>
        <w:t xml:space="preserve"> à cueillir les</w:t>
      </w:r>
      <w:r>
        <w:rPr>
          <w:rFonts w:ascii="Arial" w:hAnsi="Arial" w:cs="Arial"/>
          <w:bCs/>
        </w:rPr>
        <w:t xml:space="preserve"> </w:t>
      </w:r>
      <w:r w:rsidRPr="00D46B3E">
        <w:rPr>
          <w:rFonts w:ascii="Arial" w:hAnsi="Arial" w:cs="Arial"/>
          <w:bCs/>
        </w:rPr>
        <w:t>haricots.</w:t>
      </w:r>
    </w:p>
    <w:p w:rsidR="007A205B" w:rsidRDefault="007A205B" w:rsidP="00C81D1A">
      <w:pPr>
        <w:rPr>
          <w:rFonts w:ascii="Arial" w:hAnsi="Arial" w:cs="Arial"/>
          <w:sz w:val="24"/>
          <w:szCs w:val="24"/>
        </w:rPr>
      </w:pPr>
    </w:p>
    <w:p w:rsidR="00B40EA5" w:rsidRDefault="00FA39BA" w:rsidP="00C81D1A">
      <w:pPr>
        <w:rPr>
          <w:rFonts w:ascii="Arial" w:hAnsi="Arial" w:cs="Arial"/>
          <w:sz w:val="24"/>
          <w:szCs w:val="24"/>
        </w:rPr>
      </w:pPr>
      <w:r>
        <w:rPr>
          <w:noProof/>
          <w:lang w:eastAsia="fr-FR"/>
        </w:rPr>
        <w:lastRenderedPageBreak/>
        <w:drawing>
          <wp:inline distT="0" distB="0" distL="0" distR="0" wp14:anchorId="668BC0E4" wp14:editId="6A235330">
            <wp:extent cx="6840220" cy="6823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40220" cy="6823075"/>
                    </a:xfrm>
                    <a:prstGeom prst="rect">
                      <a:avLst/>
                    </a:prstGeom>
                  </pic:spPr>
                </pic:pic>
              </a:graphicData>
            </a:graphic>
          </wp:inline>
        </w:drawing>
      </w:r>
      <w:bookmarkStart w:id="0" w:name="_GoBack"/>
      <w:bookmarkEnd w:id="0"/>
    </w:p>
    <w:sectPr w:rsidR="00B40EA5" w:rsidSect="00082701">
      <w:headerReference w:type="default" r:id="rId10"/>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33A" w:rsidRDefault="003A433A" w:rsidP="00C81D1A">
      <w:r>
        <w:separator/>
      </w:r>
    </w:p>
  </w:endnote>
  <w:endnote w:type="continuationSeparator" w:id="0">
    <w:p w:rsidR="003A433A" w:rsidRDefault="003A433A" w:rsidP="00C8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ypatiaSansPro-Regular">
    <w:panose1 w:val="00000000000000000000"/>
    <w:charset w:val="4D"/>
    <w:family w:val="auto"/>
    <w:notTrueType/>
    <w:pitch w:val="default"/>
    <w:sig w:usb0="00000003" w:usb1="00000000" w:usb2="00000000" w:usb3="00000000" w:csb0="00000001" w:csb1="00000000"/>
  </w:font>
  <w:font w:name="HelveticaNeueLTStd-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33A" w:rsidRDefault="003A433A" w:rsidP="00C81D1A">
      <w:r>
        <w:separator/>
      </w:r>
    </w:p>
  </w:footnote>
  <w:footnote w:type="continuationSeparator" w:id="0">
    <w:p w:rsidR="003A433A" w:rsidRDefault="003A433A" w:rsidP="00C81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823965017"/>
      <w:docPartObj>
        <w:docPartGallery w:val="Page Numbers (Top of Page)"/>
        <w:docPartUnique/>
      </w:docPartObj>
    </w:sdtPr>
    <w:sdtEndPr/>
    <w:sdtContent>
      <w:p w:rsidR="00AE256A" w:rsidRPr="00B9184E" w:rsidRDefault="00AE256A" w:rsidP="00C81D1A">
        <w:pPr>
          <w:pBdr>
            <w:bottom w:val="single" w:sz="4" w:space="1" w:color="7030A0"/>
          </w:pBdr>
          <w:rPr>
            <w:rFonts w:ascii="Arial" w:hAnsi="Arial" w:cs="Arial"/>
            <w:sz w:val="24"/>
            <w:szCs w:val="24"/>
          </w:rPr>
        </w:pPr>
        <w:r w:rsidRPr="00B9184E">
          <w:rPr>
            <w:rFonts w:ascii="Arial" w:hAnsi="Arial" w:cs="Arial"/>
            <w:sz w:val="24"/>
            <w:szCs w:val="24"/>
          </w:rPr>
          <w:t>C</w:t>
        </w:r>
        <w:r>
          <w:rPr>
            <w:rFonts w:ascii="Arial" w:hAnsi="Arial" w:cs="Arial"/>
            <w:sz w:val="24"/>
            <w:szCs w:val="24"/>
          </w:rPr>
          <w:t>M1</w:t>
        </w:r>
        <w:r>
          <w:rPr>
            <w:rFonts w:ascii="Arial" w:hAnsi="Arial" w:cs="Arial"/>
            <w:sz w:val="24"/>
            <w:szCs w:val="24"/>
          </w:rPr>
          <w:tab/>
          <w:t>CORRECTION</w:t>
        </w:r>
        <w:r>
          <w:rPr>
            <w:rFonts w:ascii="Arial" w:hAnsi="Arial" w:cs="Arial"/>
            <w:sz w:val="24"/>
            <w:szCs w:val="24"/>
          </w:rPr>
          <w:tab/>
        </w:r>
        <w:r>
          <w:rPr>
            <w:rFonts w:ascii="Arial" w:hAnsi="Arial" w:cs="Arial"/>
            <w:sz w:val="24"/>
            <w:szCs w:val="24"/>
          </w:rPr>
          <w:tab/>
        </w:r>
        <w:r w:rsidRPr="00B9184E">
          <w:rPr>
            <w:rFonts w:ascii="Arial" w:hAnsi="Arial" w:cs="Arial"/>
            <w:sz w:val="24"/>
            <w:szCs w:val="24"/>
          </w:rPr>
          <w:t xml:space="preserve">Travail pour la journée du </w:t>
        </w:r>
        <w:r>
          <w:rPr>
            <w:rFonts w:ascii="Arial" w:hAnsi="Arial" w:cs="Arial"/>
            <w:sz w:val="24"/>
            <w:szCs w:val="24"/>
          </w:rPr>
          <w:t xml:space="preserve">vendredi 26  juin </w:t>
        </w:r>
        <w:r>
          <w:rPr>
            <w:rFonts w:ascii="Arial" w:hAnsi="Arial" w:cs="Arial"/>
            <w:sz w:val="24"/>
            <w:szCs w:val="24"/>
          </w:rPr>
          <w:tab/>
        </w:r>
        <w:r>
          <w:rPr>
            <w:rFonts w:ascii="Arial" w:hAnsi="Arial" w:cs="Arial"/>
            <w:sz w:val="24"/>
            <w:szCs w:val="24"/>
          </w:rPr>
          <w:tab/>
        </w:r>
        <w:r w:rsidRPr="00B9184E">
          <w:rPr>
            <w:rFonts w:ascii="Arial" w:hAnsi="Arial" w:cs="Arial"/>
            <w:sz w:val="24"/>
            <w:szCs w:val="24"/>
          </w:rPr>
          <w:t xml:space="preserve">Page </w:t>
        </w:r>
        <w:r w:rsidRPr="00B9184E">
          <w:rPr>
            <w:rFonts w:ascii="Arial" w:hAnsi="Arial" w:cs="Arial"/>
            <w:b/>
            <w:bCs/>
            <w:sz w:val="24"/>
            <w:szCs w:val="24"/>
          </w:rPr>
          <w:fldChar w:fldCharType="begin"/>
        </w:r>
        <w:r w:rsidRPr="00B9184E">
          <w:rPr>
            <w:rFonts w:ascii="Arial" w:hAnsi="Arial" w:cs="Arial"/>
            <w:b/>
            <w:bCs/>
            <w:sz w:val="24"/>
            <w:szCs w:val="24"/>
          </w:rPr>
          <w:instrText>PAGE</w:instrText>
        </w:r>
        <w:r w:rsidRPr="00B9184E">
          <w:rPr>
            <w:rFonts w:ascii="Arial" w:hAnsi="Arial" w:cs="Arial"/>
            <w:b/>
            <w:bCs/>
            <w:sz w:val="24"/>
            <w:szCs w:val="24"/>
          </w:rPr>
          <w:fldChar w:fldCharType="separate"/>
        </w:r>
        <w:r w:rsidR="00FA39BA">
          <w:rPr>
            <w:rFonts w:ascii="Arial" w:hAnsi="Arial" w:cs="Arial"/>
            <w:b/>
            <w:bCs/>
            <w:noProof/>
            <w:sz w:val="24"/>
            <w:szCs w:val="24"/>
          </w:rPr>
          <w:t>3</w:t>
        </w:r>
        <w:r w:rsidRPr="00B9184E">
          <w:rPr>
            <w:rFonts w:ascii="Arial" w:hAnsi="Arial" w:cs="Arial"/>
            <w:b/>
            <w:bCs/>
            <w:sz w:val="24"/>
            <w:szCs w:val="24"/>
          </w:rPr>
          <w:fldChar w:fldCharType="end"/>
        </w:r>
        <w:r w:rsidRPr="00B9184E">
          <w:rPr>
            <w:rFonts w:ascii="Arial" w:hAnsi="Arial" w:cs="Arial"/>
            <w:sz w:val="24"/>
            <w:szCs w:val="24"/>
          </w:rPr>
          <w:t xml:space="preserve"> sur </w:t>
        </w:r>
        <w:r w:rsidRPr="00B9184E">
          <w:rPr>
            <w:rFonts w:ascii="Arial" w:hAnsi="Arial" w:cs="Arial"/>
            <w:b/>
            <w:bCs/>
            <w:sz w:val="24"/>
            <w:szCs w:val="24"/>
          </w:rPr>
          <w:fldChar w:fldCharType="begin"/>
        </w:r>
        <w:r w:rsidRPr="00B9184E">
          <w:rPr>
            <w:rFonts w:ascii="Arial" w:hAnsi="Arial" w:cs="Arial"/>
            <w:b/>
            <w:bCs/>
            <w:sz w:val="24"/>
            <w:szCs w:val="24"/>
          </w:rPr>
          <w:instrText>NUMPAGES</w:instrText>
        </w:r>
        <w:r w:rsidRPr="00B9184E">
          <w:rPr>
            <w:rFonts w:ascii="Arial" w:hAnsi="Arial" w:cs="Arial"/>
            <w:b/>
            <w:bCs/>
            <w:sz w:val="24"/>
            <w:szCs w:val="24"/>
          </w:rPr>
          <w:fldChar w:fldCharType="separate"/>
        </w:r>
        <w:r w:rsidR="00FA39BA">
          <w:rPr>
            <w:rFonts w:ascii="Arial" w:hAnsi="Arial" w:cs="Arial"/>
            <w:b/>
            <w:bCs/>
            <w:noProof/>
            <w:sz w:val="24"/>
            <w:szCs w:val="24"/>
          </w:rPr>
          <w:t>3</w:t>
        </w:r>
        <w:r w:rsidRPr="00B9184E">
          <w:rPr>
            <w:rFonts w:ascii="Arial" w:hAnsi="Arial" w:cs="Arial"/>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031F6"/>
    <w:multiLevelType w:val="hybridMultilevel"/>
    <w:tmpl w:val="1C12609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F22335B"/>
    <w:multiLevelType w:val="hybridMultilevel"/>
    <w:tmpl w:val="CA525996"/>
    <w:lvl w:ilvl="0" w:tplc="4648A2AE">
      <w:start w:val="1"/>
      <w:numFmt w:val="lowerLetter"/>
      <w:pStyle w:val="JeRetiensTextePuce03JeRetiens"/>
      <w:lvlText w:val="%1."/>
      <w:lvlJc w:val="left"/>
      <w:pPr>
        <w:ind w:left="720" w:hanging="360"/>
      </w:pPr>
      <w:rPr>
        <w:rFonts w:ascii="Arial" w:eastAsia="Times New Roman"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1A"/>
    <w:rsid w:val="00082701"/>
    <w:rsid w:val="000D0162"/>
    <w:rsid w:val="001368E0"/>
    <w:rsid w:val="002A47D9"/>
    <w:rsid w:val="002C5DDA"/>
    <w:rsid w:val="00396BE1"/>
    <w:rsid w:val="003A433A"/>
    <w:rsid w:val="003D2E30"/>
    <w:rsid w:val="00564231"/>
    <w:rsid w:val="007A205B"/>
    <w:rsid w:val="0086084F"/>
    <w:rsid w:val="008B4C9C"/>
    <w:rsid w:val="008F6459"/>
    <w:rsid w:val="00A379C0"/>
    <w:rsid w:val="00A51A6C"/>
    <w:rsid w:val="00AE256A"/>
    <w:rsid w:val="00B40EA5"/>
    <w:rsid w:val="00C81D1A"/>
    <w:rsid w:val="00D72743"/>
    <w:rsid w:val="00D80728"/>
    <w:rsid w:val="00F74546"/>
    <w:rsid w:val="00FA39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FABA6-F60D-44EC-8D2F-A77F4481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1D1A"/>
    <w:pPr>
      <w:tabs>
        <w:tab w:val="center" w:pos="4536"/>
        <w:tab w:val="right" w:pos="9072"/>
      </w:tabs>
    </w:pPr>
  </w:style>
  <w:style w:type="character" w:customStyle="1" w:styleId="En-tteCar">
    <w:name w:val="En-tête Car"/>
    <w:basedOn w:val="Policepardfaut"/>
    <w:link w:val="En-tte"/>
    <w:uiPriority w:val="99"/>
    <w:rsid w:val="00C81D1A"/>
  </w:style>
  <w:style w:type="paragraph" w:styleId="Pieddepage">
    <w:name w:val="footer"/>
    <w:basedOn w:val="Normal"/>
    <w:link w:val="PieddepageCar"/>
    <w:uiPriority w:val="99"/>
    <w:unhideWhenUsed/>
    <w:rsid w:val="00C81D1A"/>
    <w:pPr>
      <w:tabs>
        <w:tab w:val="center" w:pos="4536"/>
        <w:tab w:val="right" w:pos="9072"/>
      </w:tabs>
    </w:pPr>
  </w:style>
  <w:style w:type="character" w:customStyle="1" w:styleId="PieddepageCar">
    <w:name w:val="Pied de page Car"/>
    <w:basedOn w:val="Policepardfaut"/>
    <w:link w:val="Pieddepage"/>
    <w:uiPriority w:val="99"/>
    <w:rsid w:val="00C81D1A"/>
  </w:style>
  <w:style w:type="table" w:styleId="Grilledutableau">
    <w:name w:val="Table Grid"/>
    <w:basedOn w:val="TableauNormal"/>
    <w:uiPriority w:val="39"/>
    <w:rsid w:val="00D72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eRetiensTextePuce03JeRetiens">
    <w:name w:val="JeRetiensTextePuce (03_JeRetiens)"/>
    <w:basedOn w:val="Normal"/>
    <w:uiPriority w:val="99"/>
    <w:rsid w:val="00D72743"/>
    <w:pPr>
      <w:numPr>
        <w:numId w:val="1"/>
      </w:numPr>
      <w:tabs>
        <w:tab w:val="left" w:pos="280"/>
      </w:tabs>
      <w:suppressAutoHyphens/>
      <w:autoSpaceDE w:val="0"/>
      <w:autoSpaceDN w:val="0"/>
      <w:adjustRightInd w:val="0"/>
      <w:spacing w:before="120" w:line="300" w:lineRule="atLeast"/>
      <w:ind w:left="278" w:hanging="278"/>
      <w:textAlignment w:val="center"/>
    </w:pPr>
    <w:rPr>
      <w:rFonts w:ascii="Arial" w:eastAsia="Times New Roman" w:hAnsi="Arial" w:cs="HypatiaSansPro-Regular"/>
      <w:color w:val="005587"/>
      <w:sz w:val="24"/>
      <w:szCs w:val="24"/>
      <w:lang w:eastAsia="fr-FR"/>
    </w:rPr>
  </w:style>
  <w:style w:type="paragraph" w:customStyle="1" w:styleId="JeRetiensTexte03JeRetiens">
    <w:name w:val="JeRetiensTexte (03_JeRetiens)"/>
    <w:basedOn w:val="Normal"/>
    <w:uiPriority w:val="99"/>
    <w:rsid w:val="00D72743"/>
    <w:pPr>
      <w:tabs>
        <w:tab w:val="left" w:pos="280"/>
      </w:tabs>
      <w:autoSpaceDE w:val="0"/>
      <w:autoSpaceDN w:val="0"/>
      <w:adjustRightInd w:val="0"/>
      <w:spacing w:line="300" w:lineRule="atLeast"/>
      <w:ind w:left="283"/>
      <w:textAlignment w:val="center"/>
    </w:pPr>
    <w:rPr>
      <w:rFonts w:ascii="Arial" w:eastAsia="Times New Roman" w:hAnsi="Arial" w:cs="HypatiaSansPro-Regular"/>
      <w:color w:val="005587"/>
      <w:sz w:val="24"/>
      <w:szCs w:val="24"/>
      <w:lang w:eastAsia="fr-FR"/>
    </w:rPr>
  </w:style>
  <w:style w:type="paragraph" w:customStyle="1" w:styleId="JeRetiensTexteRose03JeRetiens">
    <w:name w:val="JeRetiensTexteRose (03_JeRetiens)"/>
    <w:basedOn w:val="JeRetiensTextePuce03JeRetiens"/>
    <w:uiPriority w:val="99"/>
    <w:rsid w:val="00D72743"/>
    <w:pPr>
      <w:numPr>
        <w:numId w:val="0"/>
      </w:numPr>
      <w:spacing w:before="0"/>
      <w:ind w:left="278"/>
    </w:pPr>
    <w:rPr>
      <w:color w:val="CB00CB"/>
    </w:rPr>
  </w:style>
  <w:style w:type="table" w:customStyle="1" w:styleId="Grilledutableau1">
    <w:name w:val="Grille du tableau1"/>
    <w:basedOn w:val="TableauNormal"/>
    <w:next w:val="Grilledutableau"/>
    <w:uiPriority w:val="39"/>
    <w:rsid w:val="00D72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Policepardfaut"/>
    <w:rsid w:val="008B4C9C"/>
    <w:rPr>
      <w:rFonts w:ascii="HelveticaNeueLTStd-Roman" w:hAnsi="HelveticaNeueLTStd-Roman" w:hint="default"/>
      <w:b w:val="0"/>
      <w:bCs w:val="0"/>
      <w:i w:val="0"/>
      <w:iCs w:val="0"/>
      <w:color w:val="0073A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2479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3</cp:revision>
  <cp:lastPrinted>2020-06-25T16:10:00Z</cp:lastPrinted>
  <dcterms:created xsi:type="dcterms:W3CDTF">2020-06-25T16:10:00Z</dcterms:created>
  <dcterms:modified xsi:type="dcterms:W3CDTF">2020-06-25T16:27:00Z</dcterms:modified>
</cp:coreProperties>
</file>